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1"/>
        <w:tblW w:w="4634" w:type="dxa"/>
        <w:tblInd w:w="5316" w:type="dxa"/>
        <w:shd w:val="clear" w:color="auto" w:themeFill="text1" w:themeFillTint="FF" w:themeFillShade="FF"/>
        <w:tblLayout w:type="fixed"/>
        <w:tblLook w:firstRow="1" w:lastRow="0" w:firstColumn="1" w:lastColumn="0" w:noHBand="0" w:noVBand="1" w:val="04A0"/>
      </w:tblPr>
      <w:tblGrid>
        <w:gridCol w:w="4634"/>
      </w:tblGrid>
      <w:tr>
        <w:trPr/>
        <w:tc>
          <w:tcPr>
            <w:tcW w:w="4634" w:type="dxa"/>
            <w:shd w:val="clear" w:color="auto" w:themeFill="text1" w:themeFillTint="FF" w:themeFillShade="FF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>【調査票３】保育所等訪問支援</w:t>
            </w:r>
          </w:p>
        </w:tc>
      </w:tr>
    </w:tbl>
    <w:p>
      <w:pPr>
        <w:pStyle w:val="0"/>
        <w:spacing w:line="360" w:lineRule="exact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事業所の利用状況等に関する調査</w:t>
      </w: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ind w:firstLine="4117" w:firstLineChars="19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事業所名　　　〔　　　　　　　　　　　　　　　　〕</w:t>
      </w:r>
    </w:p>
    <w:p>
      <w:pPr>
        <w:pStyle w:val="0"/>
        <w:spacing w:line="360" w:lineRule="exact"/>
        <w:ind w:firstLine="4117" w:firstLineChars="19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記入者氏名　　〔　　　　　　　　　　　　　　　　〕</w:t>
      </w:r>
    </w:p>
    <w:p>
      <w:pPr>
        <w:pStyle w:val="0"/>
        <w:spacing w:line="360" w:lineRule="exact"/>
        <w:ind w:firstLine="4117" w:firstLineChars="190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連絡先電話番号〔　　　　　　　　　　　　　　　　〕</w:t>
      </w: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rPr>
          <w:rFonts w:hint="default" w:ascii="メイリオ" w:hAnsi="メイリオ" w:eastAsia="メイリオ"/>
          <w:b w:val="1"/>
          <w:u w:val="thick" w:color="auto"/>
        </w:rPr>
      </w:pPr>
      <w:r>
        <w:rPr>
          <w:rFonts w:hint="eastAsia" w:ascii="メイリオ" w:hAnsi="メイリオ" w:eastAsia="メイリオ"/>
          <w:b w:val="1"/>
          <w:u w:val="thick" w:color="auto"/>
        </w:rPr>
        <w:t>１．契約者数と障害種別</w:t>
      </w: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</w:t>
      </w:r>
      <w:r>
        <w:rPr>
          <w:rFonts w:hint="eastAsia" w:ascii="メイリオ" w:hAnsi="メイリオ" w:eastAsia="メイリオ"/>
          <w:b w:val="1"/>
        </w:rPr>
        <w:t>令和</w:t>
      </w:r>
      <w:r>
        <w:rPr>
          <w:rFonts w:hint="eastAsia" w:ascii="メイリオ" w:hAnsi="メイリオ" w:eastAsia="メイリオ"/>
          <w:b w:val="1"/>
        </w:rPr>
        <w:t>2</w:t>
      </w:r>
      <w:r>
        <w:rPr>
          <w:rFonts w:hint="eastAsia" w:ascii="メイリオ" w:hAnsi="メイリオ" w:eastAsia="メイリオ"/>
          <w:b w:val="1"/>
        </w:rPr>
        <w:t>年</w:t>
      </w:r>
      <w:r>
        <w:rPr>
          <w:rFonts w:hint="eastAsia" w:ascii="メイリオ" w:hAnsi="メイリオ" w:eastAsia="メイリオ"/>
          <w:b w:val="1"/>
        </w:rPr>
        <w:t>9</w:t>
      </w:r>
      <w:r>
        <w:rPr>
          <w:rFonts w:hint="eastAsia" w:ascii="メイリオ" w:hAnsi="メイリオ" w:eastAsia="メイリオ"/>
          <w:b w:val="1"/>
        </w:rPr>
        <w:t>月</w:t>
      </w:r>
      <w:r>
        <w:rPr>
          <w:rFonts w:hint="eastAsia" w:ascii="メイリオ" w:hAnsi="メイリオ" w:eastAsia="メイリオ"/>
          <w:b w:val="1"/>
        </w:rPr>
        <w:t>30</w:t>
      </w:r>
      <w:r>
        <w:rPr>
          <w:rFonts w:hint="eastAsia" w:ascii="メイリオ" w:hAnsi="メイリオ" w:eastAsia="メイリオ"/>
          <w:b w:val="1"/>
        </w:rPr>
        <w:t>日時点</w:t>
      </w:r>
      <w:r>
        <w:rPr>
          <w:rFonts w:hint="eastAsia" w:ascii="メイリオ" w:hAnsi="メイリオ" w:eastAsia="メイリオ"/>
        </w:rPr>
        <w:t>において、貴事業所と契約を交わしている人数（実人数）を障害の種別、年齢区分ごとに記入してください。</w:t>
      </w:r>
    </w:p>
    <w:tbl>
      <w:tblPr>
        <w:tblStyle w:val="21"/>
        <w:tblW w:w="99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5"/>
        <w:gridCol w:w="2170"/>
        <w:gridCol w:w="1245"/>
        <w:gridCol w:w="1246"/>
        <w:gridCol w:w="1245"/>
        <w:gridCol w:w="1246"/>
        <w:gridCol w:w="1245"/>
        <w:gridCol w:w="1246"/>
      </w:tblGrid>
      <w:tr>
        <w:trPr/>
        <w:tc>
          <w:tcPr>
            <w:tcW w:w="2495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区分</w:t>
            </w:r>
          </w:p>
        </w:tc>
        <w:tc>
          <w:tcPr>
            <w:tcW w:w="1245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3</w:t>
            </w:r>
            <w:r>
              <w:rPr>
                <w:rFonts w:hint="eastAsia" w:ascii="メイリオ" w:hAnsi="メイリオ" w:eastAsia="メイリオ"/>
                <w:sz w:val="18"/>
              </w:rPr>
              <w:t>歳児未満</w:t>
            </w:r>
          </w:p>
        </w:tc>
        <w:tc>
          <w:tcPr>
            <w:tcW w:w="124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年少</w:t>
            </w:r>
          </w:p>
        </w:tc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年中</w:t>
            </w:r>
          </w:p>
        </w:tc>
        <w:tc>
          <w:tcPr>
            <w:tcW w:w="124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年長</w:t>
            </w:r>
          </w:p>
        </w:tc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就学児</w:t>
            </w:r>
          </w:p>
        </w:tc>
        <w:tc>
          <w:tcPr>
            <w:tcW w:w="1246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合計</w:t>
            </w:r>
          </w:p>
        </w:tc>
      </w:tr>
      <w:tr>
        <w:trPr/>
        <w:tc>
          <w:tcPr>
            <w:tcW w:w="2495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pacing w:val="0"/>
                <w:w w:val="88"/>
                <w:sz w:val="18"/>
                <w:fitText w:val="2241" w:id="1"/>
              </w:rPr>
              <w:t>報酬上の</w:t>
            </w:r>
            <w:r>
              <w:rPr>
                <w:rFonts w:hint="eastAsia" w:ascii="メイリオ" w:hAnsi="メイリオ" w:eastAsia="メイリオ"/>
                <w:spacing w:val="0"/>
                <w:w w:val="88"/>
                <w:sz w:val="18"/>
                <w:u w:val="single"/>
                <w:fitText w:val="2241" w:id="1"/>
              </w:rPr>
              <w:t>重症心身障害児</w:t>
            </w:r>
            <w:r>
              <w:rPr>
                <w:rFonts w:hint="eastAsia" w:ascii="メイリオ" w:hAnsi="メイリオ" w:eastAsia="メイリオ"/>
                <w:spacing w:val="0"/>
                <w:w w:val="88"/>
                <w:sz w:val="18"/>
                <w:fitText w:val="2241" w:id="1"/>
              </w:rPr>
              <w:t>に該</w:t>
            </w:r>
            <w:r>
              <w:rPr>
                <w:rFonts w:hint="eastAsia" w:ascii="メイリオ" w:hAnsi="メイリオ" w:eastAsia="メイリオ"/>
                <w:spacing w:val="12"/>
                <w:w w:val="88"/>
                <w:sz w:val="18"/>
                <w:fitText w:val="2241" w:id="1"/>
              </w:rPr>
              <w:t>当</w:t>
            </w:r>
          </w:p>
        </w:tc>
        <w:tc>
          <w:tcPr>
            <w:tcW w:w="1245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6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</w:tr>
      <w:tr>
        <w:trPr/>
        <w:tc>
          <w:tcPr>
            <w:tcW w:w="24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pacing w:val="0"/>
                <w:w w:val="77"/>
                <w:sz w:val="18"/>
                <w:fitText w:val="2241" w:id="2"/>
              </w:rPr>
              <w:t>報酬上の</w:t>
            </w:r>
            <w:r>
              <w:rPr>
                <w:rFonts w:hint="eastAsia" w:ascii="メイリオ" w:hAnsi="メイリオ" w:eastAsia="メイリオ"/>
                <w:spacing w:val="0"/>
                <w:w w:val="77"/>
                <w:sz w:val="18"/>
                <w:u w:val="single"/>
                <w:fitText w:val="2241" w:id="2"/>
              </w:rPr>
              <w:t>重症心身障害児以外</w:t>
            </w:r>
            <w:r>
              <w:rPr>
                <w:rFonts w:hint="eastAsia" w:ascii="メイリオ" w:hAnsi="メイリオ" w:eastAsia="メイリオ"/>
                <w:spacing w:val="0"/>
                <w:w w:val="77"/>
                <w:sz w:val="18"/>
                <w:fitText w:val="2241" w:id="2"/>
              </w:rPr>
              <w:t>に該</w:t>
            </w:r>
            <w:r>
              <w:rPr>
                <w:rFonts w:hint="eastAsia" w:ascii="メイリオ" w:hAnsi="メイリオ" w:eastAsia="メイリオ"/>
                <w:spacing w:val="12"/>
                <w:w w:val="77"/>
                <w:sz w:val="18"/>
                <w:fitText w:val="2241" w:id="2"/>
              </w:rPr>
              <w:t>当</w:t>
            </w:r>
          </w:p>
        </w:tc>
        <w:tc>
          <w:tcPr>
            <w:tcW w:w="124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325" w:type="dxa"/>
            <w:vMerge w:val="restar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217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①身体障害</w:t>
            </w:r>
          </w:p>
        </w:tc>
        <w:tc>
          <w:tcPr>
            <w:tcW w:w="124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</w:tr>
      <w:tr>
        <w:trPr/>
        <w:tc>
          <w:tcPr>
            <w:tcW w:w="325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18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②知的障害</w:t>
            </w:r>
          </w:p>
        </w:tc>
        <w:tc>
          <w:tcPr>
            <w:tcW w:w="124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6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6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</w:tr>
      <w:tr>
        <w:trPr/>
        <w:tc>
          <w:tcPr>
            <w:tcW w:w="325" w:type="dxa"/>
            <w:vMerge w:val="continue"/>
            <w:tcBorders>
              <w:top w:val="single" w:color="auto" w:sz="4" w:space="0"/>
              <w:left w:val="none" w:color="auto" w:sz="0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メイリオ" w:hAnsi="メイリオ" w:eastAsia="メイリオ"/>
                <w:sz w:val="18"/>
              </w:rPr>
            </w:pP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③精神・発達障害</w:t>
            </w:r>
          </w:p>
        </w:tc>
        <w:tc>
          <w:tcPr>
            <w:tcW w:w="1245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6" w:type="dxa"/>
            <w:tcBorders>
              <w:top w:val="none" w:color="auto" w:sz="0" w:space="0"/>
              <w:left w:val="doub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</w:tr>
      <w:tr>
        <w:trPr/>
        <w:tc>
          <w:tcPr>
            <w:tcW w:w="2495" w:type="dxa"/>
            <w:gridSpan w:val="2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合　計</w:t>
            </w:r>
          </w:p>
        </w:tc>
        <w:tc>
          <w:tcPr>
            <w:tcW w:w="1245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</w:p>
        </w:tc>
        <w:tc>
          <w:tcPr>
            <w:tcW w:w="1246" w:type="dxa"/>
            <w:tcBorders>
              <w:top w:val="double" w:color="auto" w:sz="4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 w:ascii="メイリオ" w:hAnsi="メイリオ" w:eastAsia="メイリオ"/>
                <w:sz w:val="18"/>
              </w:rPr>
            </w:pPr>
            <w:bookmarkStart w:id="0" w:name="_GoBack"/>
            <w:bookmarkEnd w:id="0"/>
          </w:p>
        </w:tc>
      </w:tr>
    </w:tbl>
    <w:p>
      <w:pPr>
        <w:pStyle w:val="0"/>
        <w:spacing w:line="360" w:lineRule="exact"/>
        <w:rPr>
          <w:rFonts w:hint="default" w:ascii="メイリオ" w:hAnsi="メイリオ" w:eastAsia="メイリオ"/>
          <w:sz w:val="18"/>
        </w:rPr>
      </w:pPr>
      <w:r>
        <w:rPr>
          <w:rFonts w:hint="eastAsia" w:ascii="メイリオ" w:hAnsi="メイリオ" w:eastAsia="メイリオ"/>
          <w:sz w:val="18"/>
        </w:rPr>
        <w:t>※①～③について複数の障害区分に該当する場合は、複数計上せず主たるもののみに計上してください。</w:t>
      </w: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rPr>
          <w:rFonts w:hint="default" w:ascii="メイリオ" w:hAnsi="メイリオ" w:eastAsia="メイリオ"/>
          <w:b w:val="1"/>
          <w:u w:val="thick" w:color="auto"/>
        </w:rPr>
      </w:pPr>
      <w:r>
        <w:rPr>
          <w:rFonts w:hint="eastAsia" w:ascii="メイリオ" w:hAnsi="メイリオ" w:eastAsia="メイリオ"/>
          <w:b w:val="1"/>
          <w:u w:val="thick" w:color="auto"/>
        </w:rPr>
        <w:t>２．利用待機者の状況</w:t>
      </w: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</w:t>
      </w:r>
      <w:r>
        <w:rPr>
          <w:rFonts w:hint="eastAsia" w:ascii="メイリオ" w:hAnsi="メイリオ" w:eastAsia="メイリオ"/>
          <w:b w:val="1"/>
        </w:rPr>
        <w:t>令和</w:t>
      </w:r>
      <w:r>
        <w:rPr>
          <w:rFonts w:hint="eastAsia" w:ascii="メイリオ" w:hAnsi="メイリオ" w:eastAsia="メイリオ"/>
          <w:b w:val="1"/>
        </w:rPr>
        <w:t>2</w:t>
      </w:r>
      <w:r>
        <w:rPr>
          <w:rFonts w:hint="eastAsia" w:ascii="メイリオ" w:hAnsi="メイリオ" w:eastAsia="メイリオ"/>
          <w:b w:val="1"/>
        </w:rPr>
        <w:t>年</w:t>
      </w:r>
      <w:r>
        <w:rPr>
          <w:rFonts w:hint="eastAsia" w:ascii="メイリオ" w:hAnsi="メイリオ" w:eastAsia="メイリオ"/>
          <w:b w:val="1"/>
        </w:rPr>
        <w:t>9</w:t>
      </w:r>
      <w:r>
        <w:rPr>
          <w:rFonts w:hint="eastAsia" w:ascii="メイリオ" w:hAnsi="メイリオ" w:eastAsia="メイリオ"/>
          <w:b w:val="1"/>
        </w:rPr>
        <w:t>月</w:t>
      </w:r>
      <w:r>
        <w:rPr>
          <w:rFonts w:hint="eastAsia" w:ascii="メイリオ" w:hAnsi="メイリオ" w:eastAsia="メイリオ"/>
          <w:b w:val="1"/>
        </w:rPr>
        <w:t>30</w:t>
      </w:r>
      <w:r>
        <w:rPr>
          <w:rFonts w:hint="eastAsia" w:ascii="メイリオ" w:hAnsi="メイリオ" w:eastAsia="メイリオ"/>
          <w:b w:val="1"/>
        </w:rPr>
        <w:t>日時点</w:t>
      </w:r>
      <w:r>
        <w:rPr>
          <w:rFonts w:hint="eastAsia" w:ascii="メイリオ" w:hAnsi="メイリオ" w:eastAsia="メイリオ"/>
        </w:rPr>
        <w:t>において、貴事業所の利用を希望されているが、受け入れることができない方（＝利用待機者）がいますか。利用待機者の有無と、人数について記入してください。</w:t>
      </w: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〔　　〕利用待機者はいない</w:t>
      </w:r>
    </w:p>
    <w:p>
      <w:pPr>
        <w:pStyle w:val="0"/>
        <w:spacing w:line="360" w:lineRule="exact"/>
        <w:ind w:left="0" w:leftChars="0" w:firstLine="217" w:firstLineChars="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〔　　〕利用待機者がいる　→　〔　　　〕名　※うち重症心身障害児〔　　　〕名</w:t>
      </w:r>
    </w:p>
    <w:p>
      <w:pPr>
        <w:pStyle w:val="0"/>
        <w:spacing w:line="360" w:lineRule="exact"/>
        <w:ind w:left="0" w:leftChars="0" w:firstLine="217" w:firstLineChars="0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　　　　　　　　　　　　　　　　　　　　※うち強度行動障害児〔　　　〕名</w:t>
      </w: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rPr>
          <w:rFonts w:hint="default" w:ascii="メイリオ" w:hAnsi="メイリオ" w:eastAsia="メイリオ"/>
          <w:b w:val="1"/>
          <w:u w:val="thick" w:color="auto"/>
        </w:rPr>
      </w:pPr>
      <w:r>
        <w:rPr>
          <w:rFonts w:hint="eastAsia" w:ascii="メイリオ" w:hAnsi="メイリオ" w:eastAsia="メイリオ"/>
          <w:b w:val="1"/>
          <w:u w:val="thick" w:color="auto"/>
        </w:rPr>
        <w:t>３．サービスの提供時間</w:t>
      </w: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</w:t>
      </w:r>
      <w:r>
        <w:rPr>
          <w:rFonts w:hint="eastAsia" w:ascii="メイリオ" w:hAnsi="メイリオ" w:eastAsia="メイリオ"/>
          <w:b w:val="1"/>
        </w:rPr>
        <w:t>令和</w:t>
      </w:r>
      <w:r>
        <w:rPr>
          <w:rFonts w:hint="eastAsia" w:ascii="メイリオ" w:hAnsi="メイリオ" w:eastAsia="メイリオ"/>
          <w:b w:val="1"/>
        </w:rPr>
        <w:t>2</w:t>
      </w:r>
      <w:r>
        <w:rPr>
          <w:rFonts w:hint="eastAsia" w:ascii="メイリオ" w:hAnsi="メイリオ" w:eastAsia="メイリオ"/>
          <w:b w:val="1"/>
        </w:rPr>
        <w:t>年</w:t>
      </w:r>
      <w:r>
        <w:rPr>
          <w:rFonts w:hint="eastAsia" w:ascii="メイリオ" w:hAnsi="メイリオ" w:eastAsia="メイリオ"/>
          <w:b w:val="1"/>
        </w:rPr>
        <w:t>10</w:t>
      </w:r>
      <w:r>
        <w:rPr>
          <w:rFonts w:hint="eastAsia" w:ascii="メイリオ" w:hAnsi="メイリオ" w:eastAsia="メイリオ"/>
          <w:b w:val="1"/>
        </w:rPr>
        <w:t>月</w:t>
      </w:r>
      <w:r>
        <w:rPr>
          <w:rFonts w:hint="eastAsia" w:ascii="メイリオ" w:hAnsi="メイリオ" w:eastAsia="メイリオ"/>
          <w:b w:val="1"/>
        </w:rPr>
        <w:t>1</w:t>
      </w:r>
      <w:r>
        <w:rPr>
          <w:rFonts w:hint="eastAsia" w:ascii="メイリオ" w:hAnsi="メイリオ" w:eastAsia="メイリオ"/>
          <w:b w:val="1"/>
        </w:rPr>
        <w:t>日時点</w:t>
      </w:r>
      <w:r>
        <w:rPr>
          <w:rFonts w:hint="eastAsia" w:ascii="メイリオ" w:hAnsi="メイリオ" w:eastAsia="メイリオ"/>
        </w:rPr>
        <w:t>の、貴事業所の運営規程上のサービス提供時間を記入してください。</w:t>
      </w:r>
    </w:p>
    <w:tbl>
      <w:tblPr>
        <w:tblStyle w:val="21"/>
        <w:tblW w:w="99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05"/>
        <w:gridCol w:w="1105"/>
        <w:gridCol w:w="1105"/>
        <w:gridCol w:w="1105"/>
        <w:gridCol w:w="1106"/>
        <w:gridCol w:w="1106"/>
        <w:gridCol w:w="1106"/>
        <w:gridCol w:w="1106"/>
        <w:gridCol w:w="1106"/>
      </w:tblGrid>
      <w:tr>
        <w:trPr/>
        <w:tc>
          <w:tcPr>
            <w:tcW w:w="110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日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月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火</w:t>
            </w:r>
          </w:p>
        </w:tc>
        <w:tc>
          <w:tcPr>
            <w:tcW w:w="1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水</w:t>
            </w:r>
          </w:p>
        </w:tc>
        <w:tc>
          <w:tcPr>
            <w:tcW w:w="1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木</w:t>
            </w:r>
          </w:p>
        </w:tc>
        <w:tc>
          <w:tcPr>
            <w:tcW w:w="1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金</w:t>
            </w:r>
          </w:p>
        </w:tc>
        <w:tc>
          <w:tcPr>
            <w:tcW w:w="1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土</w:t>
            </w:r>
          </w:p>
        </w:tc>
        <w:tc>
          <w:tcPr>
            <w:tcW w:w="1106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記入例</w:t>
            </w:r>
          </w:p>
        </w:tc>
      </w:tr>
      <w:tr>
        <w:trPr>
          <w:trHeight w:val="1720" w:hRule="atLeast"/>
        </w:trPr>
        <w:tc>
          <w:tcPr>
            <w:tcW w:w="110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pacing w:val="0"/>
                <w:w w:val="83"/>
                <w:kern w:val="0"/>
                <w:sz w:val="18"/>
                <w:fitText w:val="748" w:id="3"/>
              </w:rPr>
              <w:t>運営規程の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pacing w:val="1"/>
                <w:w w:val="51"/>
                <w:kern w:val="0"/>
                <w:sz w:val="18"/>
                <w:fitText w:val="748" w:id="4"/>
              </w:rPr>
              <w:t>サービス提供時</w:t>
            </w:r>
            <w:r>
              <w:rPr>
                <w:rFonts w:hint="eastAsia" w:ascii="メイリオ" w:hAnsi="メイリオ" w:eastAsia="メイリオ"/>
                <w:spacing w:val="-37"/>
                <w:w w:val="51"/>
                <w:kern w:val="0"/>
                <w:sz w:val="18"/>
                <w:fitText w:val="748" w:id="4"/>
              </w:rPr>
              <w:t>間</w:t>
            </w:r>
          </w:p>
        </w:tc>
        <w:tc>
          <w:tcPr>
            <w:tcW w:w="110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</w:p>
        </w:tc>
        <w:tc>
          <w:tcPr>
            <w:tcW w:w="110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</w:p>
        </w:tc>
        <w:tc>
          <w:tcPr>
            <w:tcW w:w="1106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</w:p>
        </w:tc>
        <w:tc>
          <w:tcPr>
            <w:tcW w:w="1106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9:00</w:t>
            </w:r>
            <w:r>
              <w:rPr>
                <w:rFonts w:hint="eastAsia" w:ascii="メイリオ" w:hAnsi="メイリオ" w:eastAsia="メイリオ"/>
                <w:sz w:val="18"/>
              </w:rPr>
              <w:t>～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18"/>
              </w:rPr>
            </w:pPr>
            <w:r>
              <w:rPr>
                <w:rFonts w:hint="eastAsia" w:ascii="メイリオ" w:hAnsi="メイリオ" w:eastAsia="メイリオ"/>
                <w:sz w:val="18"/>
              </w:rPr>
              <w:t>17:00</w:t>
            </w:r>
          </w:p>
        </w:tc>
      </w:tr>
    </w:tbl>
    <w:p>
      <w:pPr>
        <w:pStyle w:val="0"/>
        <w:spacing w:line="360" w:lineRule="exact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rPr>
          <w:rFonts w:hint="default" w:ascii="メイリオ" w:hAnsi="メイリオ" w:eastAsia="メイリオ"/>
          <w:b w:val="1"/>
          <w:u w:val="thick" w:color="auto"/>
        </w:rPr>
      </w:pPr>
      <w:r>
        <w:rPr>
          <w:rFonts w:hint="eastAsia" w:ascii="メイリオ" w:hAnsi="メイリオ" w:eastAsia="メイリオ"/>
          <w:b w:val="1"/>
          <w:u w:val="thick" w:color="auto"/>
        </w:rPr>
        <w:t>４．利用の状況について</w:t>
      </w:r>
    </w:p>
    <w:p>
      <w:pPr>
        <w:pStyle w:val="0"/>
        <w:spacing w:line="340" w:lineRule="exac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</w:t>
      </w:r>
      <w:r>
        <w:rPr>
          <w:rFonts w:hint="eastAsia" w:ascii="メイリオ" w:hAnsi="メイリオ" w:eastAsia="メイリオ"/>
          <w:b w:val="1"/>
        </w:rPr>
        <w:t>令和</w:t>
      </w:r>
      <w:r>
        <w:rPr>
          <w:rFonts w:hint="eastAsia" w:ascii="メイリオ" w:hAnsi="メイリオ" w:eastAsia="メイリオ"/>
          <w:b w:val="1"/>
        </w:rPr>
        <w:t>2</w:t>
      </w:r>
      <w:r>
        <w:rPr>
          <w:rFonts w:hint="eastAsia" w:ascii="メイリオ" w:hAnsi="メイリオ" w:eastAsia="メイリオ"/>
          <w:b w:val="1"/>
        </w:rPr>
        <w:t>年</w:t>
      </w:r>
      <w:r>
        <w:rPr>
          <w:rFonts w:hint="eastAsia" w:ascii="メイリオ" w:hAnsi="メイリオ" w:eastAsia="メイリオ"/>
          <w:b w:val="1"/>
        </w:rPr>
        <w:t>9</w:t>
      </w:r>
      <w:r>
        <w:rPr>
          <w:rFonts w:hint="eastAsia" w:ascii="メイリオ" w:hAnsi="メイリオ" w:eastAsia="メイリオ"/>
          <w:b w:val="1"/>
        </w:rPr>
        <w:t>月</w:t>
      </w:r>
      <w:r>
        <w:rPr>
          <w:rFonts w:hint="eastAsia" w:ascii="メイリオ" w:hAnsi="メイリオ" w:eastAsia="メイリオ"/>
        </w:rPr>
        <w:t>にサービス提供した人数を、</w:t>
      </w:r>
      <w:r>
        <w:rPr>
          <w:rFonts w:hint="eastAsia" w:ascii="メイリオ" w:hAnsi="メイリオ" w:eastAsia="メイリオ"/>
        </w:rPr>
        <w:t>1</w:t>
      </w:r>
      <w:r>
        <w:rPr>
          <w:rFonts w:hint="eastAsia" w:ascii="メイリオ" w:hAnsi="メイリオ" w:eastAsia="メイリオ"/>
        </w:rPr>
        <w:t>日ずつ記入してください（事業所の開所していなかった日については、「ー」を記入してください）。</w:t>
      </w:r>
    </w:p>
    <w:tbl>
      <w:tblPr>
        <w:tblStyle w:val="21"/>
        <w:tblW w:w="9114" w:type="dxa"/>
        <w:tblInd w:w="542" w:type="dxa"/>
        <w:tblLayout w:type="fixed"/>
        <w:tblLook w:firstRow="1" w:lastRow="0" w:firstColumn="1" w:lastColumn="0" w:noHBand="0" w:noVBand="1" w:val="04A0"/>
      </w:tblPr>
      <w:tblGrid>
        <w:gridCol w:w="1302"/>
        <w:gridCol w:w="1302"/>
        <w:gridCol w:w="1302"/>
        <w:gridCol w:w="1302"/>
        <w:gridCol w:w="1302"/>
        <w:gridCol w:w="1302"/>
        <w:gridCol w:w="1302"/>
      </w:tblGrid>
      <w:tr>
        <w:trPr/>
        <w:tc>
          <w:tcPr>
            <w:tcW w:w="1302" w:type="dxa"/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日</w:t>
            </w:r>
          </w:p>
        </w:tc>
        <w:tc>
          <w:tcPr>
            <w:tcW w:w="1302" w:type="dxa"/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月</w:t>
            </w:r>
          </w:p>
        </w:tc>
        <w:tc>
          <w:tcPr>
            <w:tcW w:w="1302" w:type="dxa"/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火</w:t>
            </w:r>
          </w:p>
        </w:tc>
        <w:tc>
          <w:tcPr>
            <w:tcW w:w="1302" w:type="dxa"/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水</w:t>
            </w:r>
          </w:p>
        </w:tc>
        <w:tc>
          <w:tcPr>
            <w:tcW w:w="1302" w:type="dxa"/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木</w:t>
            </w:r>
          </w:p>
        </w:tc>
        <w:tc>
          <w:tcPr>
            <w:tcW w:w="1302" w:type="dxa"/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金</w:t>
            </w:r>
          </w:p>
        </w:tc>
        <w:tc>
          <w:tcPr>
            <w:tcW w:w="1302" w:type="dxa"/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土</w:t>
            </w:r>
          </w:p>
        </w:tc>
      </w:tr>
      <w:tr>
        <w:trPr/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3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4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5</w:t>
            </w:r>
          </w:p>
        </w:tc>
      </w:tr>
      <w:tr>
        <w:trPr>
          <w:trHeight w:val="551" w:hRule="atLeast"/>
        </w:trPr>
        <w:tc>
          <w:tcPr>
            <w:tcW w:w="1302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/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6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7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8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9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10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11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12</w:t>
            </w:r>
          </w:p>
        </w:tc>
      </w:tr>
      <w:tr>
        <w:trPr>
          <w:trHeight w:val="544" w:hRule="atLeast"/>
        </w:trPr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/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13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14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15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16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17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18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19</w:t>
            </w:r>
          </w:p>
        </w:tc>
      </w:tr>
      <w:tr>
        <w:trPr>
          <w:trHeight w:val="552" w:hRule="atLeast"/>
        </w:trPr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/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20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21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22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23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24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25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26</w:t>
            </w:r>
          </w:p>
        </w:tc>
      </w:tr>
      <w:tr>
        <w:trPr>
          <w:trHeight w:val="545" w:hRule="atLeast"/>
        </w:trPr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/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eastAsia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27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28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29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30</w:t>
            </w:r>
          </w:p>
        </w:tc>
        <w:tc>
          <w:tcPr>
            <w:tcW w:w="1302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none" w:color="auto" w:sz="0" w:space="0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553" w:hRule="atLeast"/>
        </w:trPr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2" w:themeFillTint="33" w:themeFillShade="FF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spacing w:line="340" w:lineRule="exac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rPr>
          <w:rFonts w:hint="default" w:ascii="メイリオ" w:hAnsi="メイリオ" w:eastAsia="メイリオ"/>
          <w:b w:val="1"/>
          <w:u w:val="thick" w:color="auto"/>
        </w:rPr>
      </w:pPr>
      <w:r>
        <w:rPr>
          <w:rFonts w:hint="eastAsia" w:ascii="メイリオ" w:hAnsi="メイリオ" w:eastAsia="メイリオ"/>
          <w:b w:val="1"/>
          <w:u w:val="thick" w:color="auto"/>
        </w:rPr>
        <w:t>５．事業所向けの研修等について</w:t>
      </w:r>
    </w:p>
    <w:p>
      <w:pPr>
        <w:pStyle w:val="0"/>
        <w:spacing w:line="340" w:lineRule="exac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次の研修内容のうち、</w:t>
      </w:r>
      <w:r>
        <w:rPr>
          <w:rFonts w:hint="eastAsia" w:ascii="メイリオ" w:hAnsi="メイリオ" w:eastAsia="メイリオ"/>
          <w:u w:val="wave" w:color="auto"/>
        </w:rPr>
        <w:t>保育所等訪問支援に従事する職員として</w:t>
      </w:r>
      <w:r>
        <w:rPr>
          <w:rFonts w:hint="eastAsia" w:ascii="メイリオ" w:hAnsi="メイリオ" w:eastAsia="メイリオ"/>
        </w:rPr>
        <w:t>受講したい（または受講したほうが望ましいと考える）順に①～③まで記入してください。</w:t>
      </w:r>
    </w:p>
    <w:tbl>
      <w:tblPr>
        <w:tblStyle w:val="21"/>
        <w:tblW w:w="9408" w:type="dxa"/>
        <w:tblInd w:w="542" w:type="dxa"/>
        <w:tblLayout w:type="fixed"/>
        <w:tblLook w:firstRow="1" w:lastRow="0" w:firstColumn="1" w:lastColumn="0" w:noHBand="0" w:noVBand="1" w:val="04A0"/>
      </w:tblPr>
      <w:tblGrid>
        <w:gridCol w:w="1085"/>
        <w:gridCol w:w="8323"/>
      </w:tblGrid>
      <w:tr>
        <w:trPr/>
        <w:tc>
          <w:tcPr>
            <w:tcW w:w="1085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8323" w:type="dxa"/>
            <w:vAlign w:val="top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子どもの発達の理解、基本的な発達理論、障害特性の理解</w:t>
            </w:r>
          </w:p>
        </w:tc>
      </w:tr>
      <w:tr>
        <w:trPr/>
        <w:tc>
          <w:tcPr>
            <w:tcW w:w="1085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8323" w:type="dxa"/>
            <w:vAlign w:val="top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子どものアセスメント</w:t>
            </w:r>
          </w:p>
        </w:tc>
      </w:tr>
      <w:tr>
        <w:trPr/>
        <w:tc>
          <w:tcPr>
            <w:tcW w:w="1085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8323" w:type="dxa"/>
            <w:vAlign w:val="top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具体的な支援の手立て（視覚支援、構造化、</w:t>
            </w:r>
            <w:r>
              <w:rPr>
                <w:rFonts w:hint="eastAsia" w:ascii="メイリオ" w:hAnsi="メイリオ" w:eastAsia="メイリオ"/>
              </w:rPr>
              <w:t>SST</w:t>
            </w:r>
            <w:r>
              <w:rPr>
                <w:rFonts w:hint="eastAsia" w:ascii="メイリオ" w:hAnsi="メイリオ" w:eastAsia="メイリオ"/>
              </w:rPr>
              <w:t>など）</w:t>
            </w:r>
          </w:p>
        </w:tc>
      </w:tr>
      <w:tr>
        <w:trPr/>
        <w:tc>
          <w:tcPr>
            <w:tcW w:w="1085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8323" w:type="dxa"/>
            <w:vAlign w:val="top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医療的な知識（喀痰吸引などの医療的ケア、障害の診断について）</w:t>
            </w:r>
          </w:p>
        </w:tc>
      </w:tr>
      <w:tr>
        <w:trPr/>
        <w:tc>
          <w:tcPr>
            <w:tcW w:w="1085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8323" w:type="dxa"/>
            <w:vAlign w:val="top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家族への支援について（ペアレント･トレーニングなど）</w:t>
            </w:r>
          </w:p>
        </w:tc>
      </w:tr>
      <w:tr>
        <w:trPr/>
        <w:tc>
          <w:tcPr>
            <w:tcW w:w="1085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8323" w:type="dxa"/>
            <w:vAlign w:val="top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保育所、幼稚園、学校等との連携</w:t>
            </w:r>
          </w:p>
        </w:tc>
      </w:tr>
      <w:tr>
        <w:trPr/>
        <w:tc>
          <w:tcPr>
            <w:tcW w:w="1085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8323" w:type="dxa"/>
            <w:vAlign w:val="top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就労に向けた支援</w:t>
            </w:r>
          </w:p>
        </w:tc>
      </w:tr>
      <w:tr>
        <w:trPr/>
        <w:tc>
          <w:tcPr>
            <w:tcW w:w="1085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8323" w:type="dxa"/>
            <w:vAlign w:val="top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専門機関などによるコンサルテーション</w:t>
            </w:r>
          </w:p>
        </w:tc>
      </w:tr>
      <w:tr>
        <w:trPr/>
        <w:tc>
          <w:tcPr>
            <w:tcW w:w="1085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8323" w:type="dxa"/>
            <w:vAlign w:val="top"/>
          </w:tcPr>
          <w:p>
            <w:pPr>
              <w:pStyle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その他（　　　　　　　　　　　　　　　　　　　　　　　　　　　　　　　）</w:t>
            </w:r>
          </w:p>
        </w:tc>
      </w:tr>
    </w:tbl>
    <w:p>
      <w:pPr>
        <w:pStyle w:val="0"/>
        <w:spacing w:line="340" w:lineRule="exact"/>
        <w:rPr>
          <w:rFonts w:hint="default" w:ascii="メイリオ" w:hAnsi="メイリオ" w:eastAsia="メイリオ"/>
        </w:rPr>
      </w:pPr>
    </w:p>
    <w:p>
      <w:pPr>
        <w:pStyle w:val="0"/>
        <w:spacing w:line="340" w:lineRule="exact"/>
        <w:rPr>
          <w:rFonts w:hint="eastAsia" w:ascii="メイリオ" w:hAnsi="メイリオ" w:eastAsia="メイリオ"/>
          <w:b w:val="1"/>
          <w:u w:val="thick" w:color="auto"/>
        </w:rPr>
      </w:pPr>
      <w:r>
        <w:rPr>
          <w:rFonts w:hint="eastAsia" w:ascii="メイリオ" w:hAnsi="メイリオ" w:eastAsia="メイリオ"/>
          <w:b w:val="1"/>
          <w:u w:val="thick" w:color="auto"/>
        </w:rPr>
        <w:t>６．保育所等訪問支援事業の実施にあたる課題等について</w:t>
      </w:r>
    </w:p>
    <w:p>
      <w:pPr>
        <w:pStyle w:val="0"/>
        <w:spacing w:line="340" w:lineRule="exac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保育所等訪問支援を実施するにあたり、課題と感じていることなどがありましたら記入して下さい</w:t>
      </w:r>
      <w:r>
        <w:rPr>
          <w:rFonts w:hint="eastAsia" w:ascii="メイリオ" w:hAnsi="メイリオ" w:eastAsia="メイリオ"/>
          <w:sz w:val="18"/>
        </w:rPr>
        <w:t>（枠が足りない場合は別紙（任意様式）にてご回答ください）</w:t>
      </w:r>
      <w:r>
        <w:rPr>
          <w:rFonts w:hint="eastAsia" w:ascii="メイリオ" w:hAnsi="メイリオ" w:eastAsia="メイリオ"/>
        </w:rPr>
        <w:t>。</w:t>
      </w:r>
    </w:p>
    <w:tbl>
      <w:tblPr>
        <w:tblStyle w:val="21"/>
        <w:tblW w:w="9408" w:type="dxa"/>
        <w:tblInd w:w="542" w:type="dxa"/>
        <w:tblLayout w:type="fixed"/>
        <w:tblLook w:firstRow="1" w:lastRow="0" w:firstColumn="1" w:lastColumn="0" w:noHBand="0" w:noVBand="1" w:val="04A0"/>
      </w:tblPr>
      <w:tblGrid>
        <w:gridCol w:w="9408"/>
      </w:tblGrid>
      <w:tr>
        <w:trPr>
          <w:trHeight w:val="1185" w:hRule="atLeast"/>
        </w:trPr>
        <w:tc>
          <w:tcPr>
            <w:tcW w:w="9408" w:type="dxa"/>
            <w:vAlign w:val="top"/>
          </w:tcPr>
          <w:p>
            <w:pPr>
              <w:pStyle w:val="0"/>
              <w:spacing w:line="340" w:lineRule="exact"/>
              <w:rPr>
                <w:rFonts w:hint="eastAsia" w:ascii="メイリオ" w:hAnsi="メイリオ" w:eastAsia="メイリオ"/>
              </w:rPr>
            </w:pPr>
          </w:p>
        </w:tc>
      </w:tr>
    </w:tbl>
    <w:p>
      <w:pPr>
        <w:pStyle w:val="0"/>
        <w:spacing w:line="340" w:lineRule="exac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質問は以上です。ありがとうございました。</w:t>
      </w:r>
    </w:p>
    <w:p>
      <w:pPr>
        <w:pStyle w:val="0"/>
        <w:spacing w:line="340" w:lineRule="exac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お忙しい中恐縮ですが、</w:t>
      </w:r>
      <w:r>
        <w:rPr>
          <w:rFonts w:hint="eastAsia" w:ascii="メイリオ" w:hAnsi="メイリオ" w:eastAsia="メイリオ"/>
          <w:b w:val="1"/>
          <w:u w:val="thick" w:color="auto"/>
        </w:rPr>
        <w:t>令和</w:t>
      </w:r>
      <w:r>
        <w:rPr>
          <w:rFonts w:hint="eastAsia" w:ascii="メイリオ" w:hAnsi="メイリオ" w:eastAsia="メイリオ"/>
          <w:b w:val="1"/>
          <w:u w:val="thick" w:color="auto"/>
        </w:rPr>
        <w:t>2</w:t>
      </w:r>
      <w:r>
        <w:rPr>
          <w:rFonts w:hint="eastAsia" w:ascii="メイリオ" w:hAnsi="メイリオ" w:eastAsia="メイリオ"/>
          <w:b w:val="1"/>
          <w:u w:val="thick" w:color="auto"/>
        </w:rPr>
        <w:t>年</w:t>
      </w:r>
      <w:r>
        <w:rPr>
          <w:rFonts w:hint="eastAsia" w:ascii="メイリオ" w:hAnsi="メイリオ" w:eastAsia="メイリオ"/>
          <w:b w:val="1"/>
          <w:u w:val="thick" w:color="auto"/>
        </w:rPr>
        <w:t>11</w:t>
      </w:r>
      <w:r>
        <w:rPr>
          <w:rFonts w:hint="eastAsia" w:ascii="メイリオ" w:hAnsi="メイリオ" w:eastAsia="メイリオ"/>
          <w:b w:val="1"/>
          <w:u w:val="thick" w:color="auto"/>
        </w:rPr>
        <w:t>月</w:t>
      </w:r>
      <w:r>
        <w:rPr>
          <w:rFonts w:hint="eastAsia" w:ascii="メイリオ" w:hAnsi="メイリオ" w:eastAsia="メイリオ"/>
          <w:b w:val="1"/>
          <w:u w:val="thick" w:color="auto"/>
        </w:rPr>
        <w:t>20</w:t>
      </w:r>
      <w:r>
        <w:rPr>
          <w:rFonts w:hint="eastAsia" w:ascii="メイリオ" w:hAnsi="メイリオ" w:eastAsia="メイリオ"/>
          <w:b w:val="1"/>
          <w:u w:val="thick" w:color="auto"/>
        </w:rPr>
        <w:t>日（金）まで</w:t>
      </w:r>
      <w:r>
        <w:rPr>
          <w:rFonts w:hint="eastAsia" w:ascii="メイリオ" w:hAnsi="メイリオ" w:eastAsia="メイリオ"/>
        </w:rPr>
        <w:t>にご回答願います。</w:t>
      </w:r>
    </w:p>
    <w:sectPr>
      <w:pgSz w:w="11906" w:h="16838"/>
      <w:pgMar w:top="1440" w:right="1077" w:bottom="1440" w:left="1077" w:header="851" w:footer="992" w:gutter="0"/>
      <w:cols w:space="720"/>
      <w:textDirection w:val="lrTb"/>
      <w:docGrid w:type="linesAndChars" w:linePitch="310" w:charSpace="13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2</Pages>
  <Words>51</Words>
  <Characters>1006</Characters>
  <Application>JUST Note</Application>
  <Lines>278</Lines>
  <Paragraphs>94</Paragraphs>
  <CharactersWithSpaces>1136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429289</cp:lastModifiedBy>
  <cp:lastPrinted>2020-11-10T06:33:16Z</cp:lastPrinted>
  <dcterms:created xsi:type="dcterms:W3CDTF">2014-09-19T09:57:00Z</dcterms:created>
  <dcterms:modified xsi:type="dcterms:W3CDTF">2015-09-29T02:32:56Z</dcterms:modified>
  <cp:revision>8</cp:revision>
</cp:coreProperties>
</file>