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1A" w:rsidRDefault="00130D1A">
      <w:pPr>
        <w:pStyle w:val="a3"/>
        <w:spacing w:line="267" w:lineRule="atLeast"/>
        <w:rPr>
          <w:spacing w:val="0"/>
        </w:rPr>
      </w:pPr>
      <w:r>
        <w:rPr>
          <w:rFonts w:eastAsia="ＭＳ ゴシック" w:hint="eastAsia"/>
          <w:b/>
          <w:bCs/>
          <w:sz w:val="28"/>
          <w:szCs w:val="28"/>
        </w:rPr>
        <w:t>Ⅰ　平成</w:t>
      </w:r>
      <w:r w:rsidRPr="00AC4FB8">
        <w:rPr>
          <w:rFonts w:eastAsia="ＭＳ ゴシック" w:hint="eastAsia"/>
          <w:b/>
          <w:bCs/>
          <w:sz w:val="28"/>
          <w:szCs w:val="28"/>
        </w:rPr>
        <w:t>２</w:t>
      </w:r>
      <w:r w:rsidR="00B41E63">
        <w:rPr>
          <w:rFonts w:eastAsia="ＭＳ ゴシック" w:hint="eastAsia"/>
          <w:b/>
          <w:bCs/>
          <w:sz w:val="28"/>
          <w:szCs w:val="28"/>
        </w:rPr>
        <w:t>９</w:t>
      </w:r>
      <w:r>
        <w:rPr>
          <w:rFonts w:eastAsia="ＭＳ ゴシック" w:hint="eastAsia"/>
          <w:b/>
          <w:bCs/>
          <w:sz w:val="28"/>
          <w:szCs w:val="28"/>
        </w:rPr>
        <w:t>年度</w:t>
      </w:r>
      <w:r w:rsidR="00AD0E52">
        <w:rPr>
          <w:rFonts w:eastAsia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</w:rPr>
        <w:t>国際</w:t>
      </w:r>
      <w:r w:rsidR="008F4630">
        <w:rPr>
          <w:rFonts w:eastAsia="ＭＳ ゴシック" w:hint="eastAsia"/>
          <w:b/>
          <w:bCs/>
          <w:sz w:val="28"/>
          <w:szCs w:val="28"/>
        </w:rPr>
        <w:t>交流</w:t>
      </w:r>
      <w:r>
        <w:rPr>
          <w:rFonts w:eastAsia="ＭＳ ゴシック" w:hint="eastAsia"/>
          <w:b/>
          <w:bCs/>
          <w:sz w:val="28"/>
          <w:szCs w:val="28"/>
        </w:rPr>
        <w:t>課施策のあらまし</w:t>
      </w:r>
      <w:r w:rsidR="008B2002">
        <w:rPr>
          <w:rFonts w:eastAsia="ＭＳ ゴシック" w:hint="eastAsia"/>
          <w:b/>
          <w:bCs/>
          <w:sz w:val="28"/>
          <w:szCs w:val="28"/>
        </w:rPr>
        <w:t xml:space="preserve"> </w:t>
      </w:r>
    </w:p>
    <w:p w:rsidR="00130D1A" w:rsidRPr="008B2002" w:rsidRDefault="008B200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</w:p>
    <w:p w:rsidR="00130D1A" w:rsidRDefault="00130D1A">
      <w:pPr>
        <w:pStyle w:val="a3"/>
        <w:rPr>
          <w:rFonts w:eastAsia="ＭＳ ゴシック"/>
          <w:b/>
          <w:bCs/>
          <w:sz w:val="24"/>
          <w:szCs w:val="24"/>
          <w:lang w:eastAsia="zh-TW"/>
        </w:rPr>
      </w:pPr>
      <w:r>
        <w:rPr>
          <w:rFonts w:eastAsia="ＭＳ ゴシック" w:hint="eastAsia"/>
          <w:b/>
          <w:bCs/>
          <w:sz w:val="24"/>
          <w:szCs w:val="24"/>
          <w:lang w:eastAsia="zh-TW"/>
        </w:rPr>
        <w:t>１　平成</w:t>
      </w:r>
      <w:r w:rsidRPr="00AC4FB8">
        <w:rPr>
          <w:rFonts w:eastAsia="ＭＳ ゴシック" w:hint="eastAsia"/>
          <w:b/>
          <w:bCs/>
          <w:sz w:val="24"/>
          <w:szCs w:val="24"/>
          <w:lang w:eastAsia="zh-TW"/>
        </w:rPr>
        <w:t>２</w:t>
      </w:r>
      <w:r w:rsidR="00B41E63">
        <w:rPr>
          <w:rFonts w:eastAsia="ＭＳ ゴシック" w:hint="eastAsia"/>
          <w:b/>
          <w:bCs/>
          <w:sz w:val="24"/>
          <w:szCs w:val="24"/>
        </w:rPr>
        <w:t>９</w:t>
      </w:r>
      <w:r w:rsidRPr="00AC4FB8">
        <w:rPr>
          <w:rFonts w:eastAsia="ＭＳ ゴシック" w:hint="eastAsia"/>
          <w:b/>
          <w:bCs/>
          <w:sz w:val="24"/>
          <w:szCs w:val="24"/>
          <w:lang w:eastAsia="zh-TW"/>
        </w:rPr>
        <w:t>年度</w:t>
      </w:r>
      <w:r w:rsidR="007E395C" w:rsidRPr="00AC4FB8">
        <w:rPr>
          <w:rFonts w:eastAsia="ＭＳ ゴシック" w:hint="eastAsia"/>
          <w:b/>
          <w:bCs/>
          <w:sz w:val="24"/>
          <w:szCs w:val="24"/>
        </w:rPr>
        <w:t>(201</w:t>
      </w:r>
      <w:r w:rsidR="00B41E63">
        <w:rPr>
          <w:rFonts w:eastAsia="ＭＳ ゴシック" w:hint="eastAsia"/>
          <w:b/>
          <w:bCs/>
          <w:sz w:val="24"/>
          <w:szCs w:val="24"/>
        </w:rPr>
        <w:t>7</w:t>
      </w:r>
      <w:r w:rsidR="007A4ED3" w:rsidRPr="00AC4FB8">
        <w:rPr>
          <w:rFonts w:eastAsia="ＭＳ ゴシック" w:hint="eastAsia"/>
          <w:b/>
          <w:bCs/>
          <w:sz w:val="24"/>
          <w:szCs w:val="24"/>
        </w:rPr>
        <w:t>)</w:t>
      </w:r>
      <w:r>
        <w:rPr>
          <w:rFonts w:eastAsia="ＭＳ ゴシック" w:hint="eastAsia"/>
          <w:b/>
          <w:bCs/>
          <w:sz w:val="24"/>
          <w:szCs w:val="24"/>
          <w:lang w:eastAsia="zh-TW"/>
        </w:rPr>
        <w:t>予算体系表</w:t>
      </w:r>
      <w:r w:rsidR="008B2002">
        <w:rPr>
          <w:rFonts w:eastAsia="ＭＳ ゴシック" w:hint="eastAsia"/>
          <w:b/>
          <w:bCs/>
          <w:sz w:val="24"/>
          <w:szCs w:val="24"/>
          <w:lang w:eastAsia="zh-TW"/>
        </w:rPr>
        <w:t xml:space="preserve"> </w:t>
      </w:r>
    </w:p>
    <w:p w:rsidR="00130D1A" w:rsidRDefault="008F4630">
      <w:pPr>
        <w:pStyle w:val="a3"/>
        <w:jc w:val="right"/>
      </w:pPr>
      <w:r>
        <w:rPr>
          <w:rFonts w:hint="eastAsia"/>
        </w:rPr>
        <w:t xml:space="preserve">　　　（単位：千円　</w:t>
      </w:r>
      <w:r w:rsidR="00B01EFD">
        <w:rPr>
          <w:rFonts w:hint="eastAsia"/>
        </w:rPr>
        <w:t>国際</w:t>
      </w:r>
      <w:r>
        <w:rPr>
          <w:rFonts w:hint="eastAsia"/>
        </w:rPr>
        <w:t>交流</w:t>
      </w:r>
      <w:r w:rsidR="00B01EFD">
        <w:rPr>
          <w:rFonts w:hint="eastAsia"/>
        </w:rPr>
        <w:t>課の人件費を除く）</w:t>
      </w:r>
    </w:p>
    <w:p w:rsidR="00130D1A" w:rsidRDefault="00130D1A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　　　　　　　　　　　　　　　　　　　　　　 　   </w:t>
      </w:r>
    </w:p>
    <w:p w:rsidR="00130D1A" w:rsidRPr="003D6357" w:rsidRDefault="006C717C">
      <w:pPr>
        <w:pStyle w:val="a3"/>
        <w:rPr>
          <w:color w:val="FF0000"/>
          <w:spacing w:val="0"/>
          <w:lang w:eastAsia="zh-TW"/>
        </w:rPr>
      </w:pPr>
      <w:r w:rsidRPr="006C717C">
        <w:rPr>
          <w:noProof/>
          <w:spacing w:val="0"/>
          <w:sz w:val="20"/>
        </w:rPr>
        <w:pict>
          <v:line id="_x0000_s1048" style="position:absolute;left:0;text-align:left;flip:x;z-index:251658240" from="274pt,11.05pt" to="274pt,82.7pt"/>
        </w:pict>
      </w:r>
      <w:r w:rsidRPr="006C717C">
        <w:rPr>
          <w:noProof/>
          <w:spacing w:val="0"/>
          <w:sz w:val="20"/>
        </w:rPr>
        <w:pict>
          <v:line id="_x0000_s1049" style="position:absolute;left:0;text-align:left;flip:y;z-index:251659264" from="274pt,10.55pt" to="292pt,10.7pt"/>
        </w:pict>
      </w:r>
      <w:r w:rsidR="00130D1A">
        <w:rPr>
          <w:rFonts w:hint="eastAsia"/>
          <w:spacing w:val="0"/>
          <w:lang w:eastAsia="zh-TW"/>
        </w:rPr>
        <w:t xml:space="preserve">　　　　　　　　　　　　　　　　　　 </w:t>
      </w:r>
      <w:r w:rsidR="002C29E2">
        <w:rPr>
          <w:rFonts w:hint="eastAsia"/>
          <w:spacing w:val="0"/>
          <w:lang w:eastAsia="zh-TW"/>
        </w:rPr>
        <w:t xml:space="preserve">　　　　　　　　　　高知県国際交流協会助成事業 </w:t>
      </w:r>
      <w:r w:rsidR="00F94402">
        <w:rPr>
          <w:rFonts w:hint="eastAsia"/>
          <w:spacing w:val="0"/>
          <w:lang w:eastAsia="zh-TW"/>
        </w:rPr>
        <w:t xml:space="preserve"> </w:t>
      </w:r>
      <w:r w:rsidR="002C29E2" w:rsidRPr="00AC4FB8">
        <w:rPr>
          <w:rFonts w:hint="eastAsia"/>
          <w:spacing w:val="0"/>
          <w:lang w:eastAsia="zh-TW"/>
        </w:rPr>
        <w:t xml:space="preserve"> </w:t>
      </w:r>
      <w:r w:rsidR="00B41E63">
        <w:rPr>
          <w:rFonts w:hint="eastAsia"/>
          <w:spacing w:val="0"/>
        </w:rPr>
        <w:t>31,337</w:t>
      </w:r>
    </w:p>
    <w:p w:rsidR="00130D1A" w:rsidRPr="003D6357" w:rsidRDefault="00130D1A">
      <w:pPr>
        <w:pStyle w:val="a3"/>
        <w:rPr>
          <w:color w:val="FF0000"/>
          <w:spacing w:val="0"/>
          <w:lang w:eastAsia="zh-TW"/>
        </w:rPr>
      </w:pPr>
      <w:r w:rsidRPr="003D6357">
        <w:rPr>
          <w:rFonts w:hint="eastAsia"/>
          <w:color w:val="FF0000"/>
          <w:spacing w:val="0"/>
          <w:lang w:eastAsia="zh-TW"/>
        </w:rPr>
        <w:t xml:space="preserve">　　　　　　　　　　　　　　　　　　　　　　　　　　　    </w:t>
      </w:r>
    </w:p>
    <w:p w:rsidR="00130D1A" w:rsidRPr="003D6357" w:rsidRDefault="006C717C">
      <w:pPr>
        <w:pStyle w:val="a3"/>
        <w:rPr>
          <w:color w:val="FF0000"/>
          <w:spacing w:val="0"/>
        </w:rPr>
      </w:pPr>
      <w:r w:rsidRPr="006C717C">
        <w:rPr>
          <w:noProof/>
          <w:spacing w:val="0"/>
          <w:sz w:val="20"/>
        </w:rPr>
        <w:pict>
          <v:line id="_x0000_s1026" style="position:absolute;left:0;text-align:left;flip:x;z-index:251648000" from="136pt,10.9pt" to="136.05pt,209.3pt"/>
        </w:pict>
      </w:r>
      <w:r w:rsidRPr="006C717C">
        <w:rPr>
          <w:noProof/>
          <w:spacing w:val="0"/>
          <w:sz w:val="20"/>
        </w:rPr>
        <w:pict>
          <v:line id="_x0000_s1050" style="position:absolute;left:0;text-align:left;flip:y;z-index:251660288" from="274pt,10.85pt" to="292pt,11pt"/>
        </w:pict>
      </w:r>
      <w:r w:rsidRPr="006C717C">
        <w:rPr>
          <w:noProof/>
          <w:spacing w:val="0"/>
          <w:sz w:val="20"/>
        </w:rPr>
        <w:pict>
          <v:line id="_x0000_s1034" style="position:absolute;left:0;text-align:left;flip:y;z-index:251652096" from="256.05pt,11pt" to="274pt,11.2pt"/>
        </w:pict>
      </w:r>
      <w:r w:rsidRPr="006C717C">
        <w:rPr>
          <w:noProof/>
          <w:spacing w:val="0"/>
          <w:sz w:val="20"/>
        </w:rPr>
        <w:pict>
          <v:line id="_x0000_s1028" style="position:absolute;left:0;text-align:left;z-index:251649024" from="136.05pt,11.2pt" to="154.05pt,11.2pt"/>
        </w:pict>
      </w:r>
      <w:r w:rsidR="00130D1A">
        <w:rPr>
          <w:rFonts w:hint="eastAsia"/>
          <w:spacing w:val="0"/>
        </w:rPr>
        <w:t xml:space="preserve">                              地域国際化の推進</w:t>
      </w:r>
      <w:r w:rsidR="002C29E2">
        <w:rPr>
          <w:rFonts w:hint="eastAsia"/>
          <w:spacing w:val="0"/>
        </w:rPr>
        <w:t xml:space="preserve">　　　　　</w:t>
      </w:r>
      <w:r w:rsidR="00F94402">
        <w:rPr>
          <w:rFonts w:hint="eastAsia"/>
          <w:spacing w:val="0"/>
        </w:rPr>
        <w:t xml:space="preserve"> </w:t>
      </w:r>
      <w:r w:rsidR="002C29E2">
        <w:rPr>
          <w:rFonts w:hint="eastAsia"/>
          <w:spacing w:val="0"/>
        </w:rPr>
        <w:t xml:space="preserve">外国青年招致事業　　　　　</w:t>
      </w:r>
      <w:r w:rsidR="00F94402">
        <w:rPr>
          <w:rFonts w:hint="eastAsia"/>
          <w:spacing w:val="0"/>
        </w:rPr>
        <w:t xml:space="preserve"> </w:t>
      </w:r>
      <w:r w:rsidR="002C29E2">
        <w:rPr>
          <w:rFonts w:hint="eastAsia"/>
          <w:spacing w:val="0"/>
        </w:rPr>
        <w:t xml:space="preserve">　</w:t>
      </w:r>
      <w:r w:rsidR="00B41E63">
        <w:rPr>
          <w:rFonts w:hint="eastAsia"/>
          <w:spacing w:val="0"/>
        </w:rPr>
        <w:t>16,740</w:t>
      </w:r>
    </w:p>
    <w:p w:rsidR="00130D1A" w:rsidRPr="003D6357" w:rsidRDefault="00130D1A">
      <w:pPr>
        <w:pStyle w:val="a3"/>
        <w:rPr>
          <w:color w:val="FF0000"/>
          <w:spacing w:val="0"/>
        </w:rPr>
      </w:pPr>
      <w:r w:rsidRPr="003D6357">
        <w:rPr>
          <w:rFonts w:hint="eastAsia"/>
          <w:color w:val="FF0000"/>
          <w:spacing w:val="0"/>
        </w:rPr>
        <w:t xml:space="preserve">　　　　　　　　　　　　　　　　　　　　　　　　　　　　　</w:t>
      </w:r>
    </w:p>
    <w:p w:rsidR="00130D1A" w:rsidRPr="00B41E63" w:rsidRDefault="006C717C">
      <w:pPr>
        <w:pStyle w:val="a3"/>
        <w:rPr>
          <w:spacing w:val="0"/>
        </w:rPr>
      </w:pPr>
      <w:r w:rsidRPr="006C717C">
        <w:rPr>
          <w:noProof/>
          <w:spacing w:val="0"/>
          <w:sz w:val="20"/>
        </w:rPr>
        <w:pict>
          <v:line id="_x0000_s1052" style="position:absolute;left:0;text-align:left;flip:y;z-index:251661312" from="274pt,11.15pt" to="292pt,11.3pt"/>
        </w:pict>
      </w:r>
      <w:r w:rsidR="002C29E2">
        <w:rPr>
          <w:rFonts w:hint="eastAsia"/>
          <w:spacing w:val="0"/>
          <w:lang w:eastAsia="zh-TW"/>
        </w:rPr>
        <w:t xml:space="preserve">　　　　　　　　　　　　　　　　　　　　　　　　　　　　 国際交流活動促進事業　　 </w:t>
      </w:r>
      <w:r w:rsidR="00F94402">
        <w:rPr>
          <w:rFonts w:hint="eastAsia"/>
          <w:spacing w:val="0"/>
          <w:lang w:eastAsia="zh-TW"/>
        </w:rPr>
        <w:t xml:space="preserve"> </w:t>
      </w:r>
      <w:r w:rsidR="002C29E2">
        <w:rPr>
          <w:rFonts w:hint="eastAsia"/>
          <w:spacing w:val="0"/>
          <w:lang w:eastAsia="zh-TW"/>
        </w:rPr>
        <w:t xml:space="preserve">　</w:t>
      </w:r>
      <w:r w:rsidR="002C29E2" w:rsidRPr="003D6357">
        <w:rPr>
          <w:rFonts w:hint="eastAsia"/>
          <w:color w:val="FF0000"/>
          <w:spacing w:val="0"/>
          <w:lang w:eastAsia="zh-TW"/>
        </w:rPr>
        <w:t xml:space="preserve"> </w:t>
      </w:r>
      <w:r w:rsidR="00B41E63" w:rsidRPr="00B41E63">
        <w:rPr>
          <w:rFonts w:hint="eastAsia"/>
          <w:spacing w:val="0"/>
        </w:rPr>
        <w:t>14,246</w:t>
      </w:r>
    </w:p>
    <w:p w:rsidR="00AA3FC0" w:rsidRPr="003D6357" w:rsidRDefault="00AA3FC0">
      <w:pPr>
        <w:pStyle w:val="a3"/>
        <w:rPr>
          <w:color w:val="FF0000"/>
          <w:spacing w:val="0"/>
        </w:rPr>
      </w:pPr>
    </w:p>
    <w:p w:rsidR="00130D1A" w:rsidRDefault="00130D1A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</w:t>
      </w:r>
      <w:r w:rsidR="008F4630">
        <w:rPr>
          <w:spacing w:val="0"/>
          <w:lang w:eastAsia="zh-TW"/>
        </w:rPr>
        <w:t xml:space="preserve">                           </w:t>
      </w:r>
    </w:p>
    <w:p w:rsidR="00130D1A" w:rsidRPr="003D6357" w:rsidRDefault="006C717C">
      <w:pPr>
        <w:pStyle w:val="a3"/>
        <w:rPr>
          <w:color w:val="FF0000"/>
          <w:spacing w:val="0"/>
        </w:rPr>
      </w:pPr>
      <w:r w:rsidRPr="006C717C">
        <w:rPr>
          <w:noProof/>
          <w:spacing w:val="0"/>
          <w:sz w:val="20"/>
        </w:rPr>
        <w:pict>
          <v:line id="_x0000_s1057" style="position:absolute;left:0;text-align:left;z-index:251664384" from="256pt,11.6pt" to="292pt,11.6pt"/>
        </w:pict>
      </w:r>
      <w:r w:rsidRPr="006C717C">
        <w:rPr>
          <w:noProof/>
          <w:spacing w:val="0"/>
          <w:sz w:val="20"/>
        </w:rPr>
        <w:pict>
          <v:line id="_x0000_s1056" style="position:absolute;left:0;text-align:left;flip:y;z-index:251663360" from="136pt,11.6pt" to="154pt,11.75pt"/>
        </w:pict>
      </w:r>
      <w:r w:rsidR="00130D1A">
        <w:rPr>
          <w:rFonts w:hint="eastAsia"/>
          <w:spacing w:val="0"/>
        </w:rPr>
        <w:t xml:space="preserve">　　　　　　　　　　　　　　　国際友好交流の推進</w:t>
      </w:r>
      <w:r w:rsidR="002C29E2">
        <w:rPr>
          <w:rFonts w:hint="eastAsia"/>
          <w:spacing w:val="0"/>
        </w:rPr>
        <w:t xml:space="preserve">　　　　</w:t>
      </w:r>
      <w:r w:rsidR="008F4630">
        <w:rPr>
          <w:rFonts w:hint="eastAsia"/>
          <w:spacing w:val="0"/>
        </w:rPr>
        <w:t xml:space="preserve"> </w:t>
      </w:r>
      <w:r w:rsidR="008F4630">
        <w:rPr>
          <w:rFonts w:hint="eastAsia"/>
          <w:spacing w:val="0"/>
          <w:lang w:eastAsia="zh-TW"/>
        </w:rPr>
        <w:t xml:space="preserve">国際交流推進事業 </w:t>
      </w:r>
      <w:r w:rsidR="007B4A0B">
        <w:rPr>
          <w:rFonts w:hint="eastAsia"/>
          <w:spacing w:val="0"/>
        </w:rPr>
        <w:t xml:space="preserve">　　</w:t>
      </w:r>
      <w:r w:rsidR="008F4630">
        <w:rPr>
          <w:rFonts w:hint="eastAsia"/>
          <w:spacing w:val="0"/>
          <w:lang w:eastAsia="zh-TW"/>
        </w:rPr>
        <w:t xml:space="preserve">    　　</w:t>
      </w:r>
      <w:r w:rsidR="007B4A0B">
        <w:rPr>
          <w:rFonts w:hint="eastAsia"/>
          <w:spacing w:val="0"/>
        </w:rPr>
        <w:t xml:space="preserve"> </w:t>
      </w:r>
      <w:r w:rsidR="00B41E63">
        <w:rPr>
          <w:rFonts w:hint="eastAsia"/>
          <w:spacing w:val="0"/>
        </w:rPr>
        <w:t>7,149</w:t>
      </w:r>
    </w:p>
    <w:tbl>
      <w:tblPr>
        <w:tblpPr w:leftFromText="142" w:rightFromText="142" w:vertAnchor="text" w:horzAnchor="page" w:tblpX="144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</w:tblGrid>
      <w:tr w:rsidR="00130D1A">
        <w:trPr>
          <w:trHeight w:val="414"/>
        </w:trPr>
        <w:tc>
          <w:tcPr>
            <w:tcW w:w="1942" w:type="dxa"/>
            <w:vAlign w:val="center"/>
          </w:tcPr>
          <w:p w:rsidR="00130D1A" w:rsidRDefault="006C717C">
            <w:pPr>
              <w:pStyle w:val="a3"/>
              <w:jc w:val="center"/>
              <w:rPr>
                <w:spacing w:val="0"/>
              </w:rPr>
            </w:pPr>
            <w:r w:rsidRPr="006C717C">
              <w:rPr>
                <w:noProof/>
                <w:spacing w:val="0"/>
                <w:sz w:val="20"/>
              </w:rPr>
              <w:pict>
                <v:line id="_x0000_s1047" style="position:absolute;left:0;text-align:left;z-index:251657216" from="91.05pt,12pt" to="115.05pt,12pt"/>
              </w:pict>
            </w:r>
            <w:r w:rsidR="00130D1A">
              <w:rPr>
                <w:rFonts w:hint="eastAsia"/>
                <w:spacing w:val="0"/>
              </w:rPr>
              <w:t>国際交流の推進</w:t>
            </w:r>
          </w:p>
        </w:tc>
      </w:tr>
    </w:tbl>
    <w:p w:rsidR="00EC4FDB" w:rsidRDefault="007B4A0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 産業交流の推進　</w:t>
      </w:r>
    </w:p>
    <w:p w:rsidR="00B70AE7" w:rsidRPr="0025350E" w:rsidRDefault="00B70AE7">
      <w:pPr>
        <w:pStyle w:val="a3"/>
        <w:rPr>
          <w:spacing w:val="0"/>
        </w:rPr>
      </w:pPr>
    </w:p>
    <w:p w:rsidR="007B4A0B" w:rsidRDefault="006C717C">
      <w:pPr>
        <w:pStyle w:val="a3"/>
        <w:rPr>
          <w:spacing w:val="0"/>
        </w:rPr>
      </w:pPr>
      <w:r w:rsidRPr="006C717C">
        <w:rPr>
          <w:noProof/>
          <w:spacing w:val="0"/>
          <w:sz w:val="20"/>
        </w:rPr>
        <w:pict>
          <v:line id="_x0000_s1033" style="position:absolute;left:0;text-align:left;flip:y;z-index:251651072" from="136pt,12.2pt" to="154pt,12.2pt"/>
        </w:pict>
      </w:r>
      <w:r w:rsidRPr="006C717C">
        <w:rPr>
          <w:noProof/>
          <w:spacing w:val="0"/>
          <w:sz w:val="20"/>
        </w:rPr>
        <w:pict>
          <v:line id="_x0000_s1060" style="position:absolute;left:0;text-align:left;flip:y;z-index:251665408" from="242.4pt,12.2pt" to="272.4pt,12.2pt"/>
        </w:pict>
      </w:r>
      <w:r w:rsidR="00EC4FDB">
        <w:rPr>
          <w:rFonts w:hint="eastAsia"/>
          <w:spacing w:val="0"/>
        </w:rPr>
        <w:t xml:space="preserve">　　　　　　　　　　　</w:t>
      </w:r>
      <w:r w:rsidR="001D4317">
        <w:rPr>
          <w:rFonts w:hint="eastAsia"/>
          <w:spacing w:val="0"/>
        </w:rPr>
        <w:t xml:space="preserve">　　　 </w:t>
      </w:r>
      <w:r w:rsidR="00EC4FDB">
        <w:rPr>
          <w:rFonts w:hint="eastAsia"/>
          <w:spacing w:val="0"/>
        </w:rPr>
        <w:t xml:space="preserve">　</w:t>
      </w:r>
      <w:r w:rsidR="001D4317">
        <w:rPr>
          <w:rFonts w:hint="eastAsia"/>
          <w:spacing w:val="0"/>
        </w:rPr>
        <w:t xml:space="preserve">国際協力の推進　　　　　 </w:t>
      </w:r>
      <w:r w:rsidR="00F24B63">
        <w:rPr>
          <w:rFonts w:hint="eastAsia"/>
          <w:spacing w:val="0"/>
        </w:rPr>
        <w:t>国際協力</w:t>
      </w:r>
      <w:r w:rsidR="001D4317">
        <w:rPr>
          <w:rFonts w:hint="eastAsia"/>
          <w:spacing w:val="0"/>
        </w:rPr>
        <w:t>推進事業</w:t>
      </w:r>
      <w:r w:rsidR="00F24B63">
        <w:rPr>
          <w:rFonts w:hint="eastAsia"/>
          <w:spacing w:val="0"/>
        </w:rPr>
        <w:t xml:space="preserve">　　</w:t>
      </w:r>
      <w:r w:rsidR="00271793">
        <w:rPr>
          <w:rFonts w:hint="eastAsia"/>
          <w:spacing w:val="0"/>
        </w:rPr>
        <w:t xml:space="preserve">        </w:t>
      </w:r>
      <w:r w:rsidR="007B4A0B">
        <w:rPr>
          <w:rFonts w:hint="eastAsia"/>
          <w:spacing w:val="0"/>
        </w:rPr>
        <w:t xml:space="preserve"> </w:t>
      </w:r>
      <w:r w:rsidR="00271793">
        <w:rPr>
          <w:rFonts w:hint="eastAsia"/>
          <w:spacing w:val="0"/>
        </w:rPr>
        <w:t xml:space="preserve"> </w:t>
      </w:r>
      <w:r w:rsidR="00B41E63">
        <w:rPr>
          <w:rFonts w:hint="eastAsia"/>
          <w:spacing w:val="0"/>
        </w:rPr>
        <w:t>10,663</w:t>
      </w:r>
    </w:p>
    <w:p w:rsidR="00130D1A" w:rsidRDefault="007B4A0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</w:p>
    <w:p w:rsidR="00130D1A" w:rsidRDefault="00C05F6A" w:rsidP="00C05F6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</w:t>
      </w:r>
    </w:p>
    <w:p w:rsidR="00130D1A" w:rsidRDefault="006C717C">
      <w:pPr>
        <w:pStyle w:val="a3"/>
        <w:rPr>
          <w:spacing w:val="0"/>
        </w:rPr>
      </w:pPr>
      <w:r w:rsidRPr="006C717C">
        <w:rPr>
          <w:noProof/>
          <w:spacing w:val="0"/>
          <w:sz w:val="20"/>
        </w:rPr>
        <w:pict>
          <v:line id="_x0000_s1046" style="position:absolute;left:0;text-align:left;z-index:251656192" from="250.05pt,12.95pt" to="280.05pt,12.95pt"/>
        </w:pict>
      </w:r>
      <w:r w:rsidRPr="006C717C">
        <w:rPr>
          <w:noProof/>
          <w:spacing w:val="0"/>
          <w:sz w:val="20"/>
        </w:rPr>
        <w:pict>
          <v:line id="_x0000_s1031" style="position:absolute;left:0;text-align:left;z-index:251650048" from="136.05pt,12.95pt" to="154.05pt,12.95pt"/>
        </w:pict>
      </w:r>
      <w:r w:rsidR="00801B98">
        <w:rPr>
          <w:rFonts w:hint="eastAsia"/>
          <w:color w:val="FF0000"/>
          <w:spacing w:val="0"/>
        </w:rPr>
        <w:t xml:space="preserve">　　　　　　　　</w:t>
      </w:r>
      <w:r w:rsidR="008F4630" w:rsidRPr="003D6357">
        <w:rPr>
          <w:rFonts w:hint="eastAsia"/>
          <w:color w:val="FF0000"/>
          <w:spacing w:val="0"/>
        </w:rPr>
        <w:t xml:space="preserve">  </w:t>
      </w:r>
      <w:r w:rsidR="0033001C" w:rsidRPr="003D6357">
        <w:rPr>
          <w:rFonts w:hint="eastAsia"/>
          <w:color w:val="FF0000"/>
          <w:spacing w:val="0"/>
        </w:rPr>
        <w:t xml:space="preserve">　</w:t>
      </w:r>
      <w:r w:rsidR="00130D1A">
        <w:rPr>
          <w:rFonts w:hint="eastAsia"/>
          <w:spacing w:val="0"/>
        </w:rPr>
        <w:t xml:space="preserve"> 　　　　　</w:t>
      </w:r>
      <w:r w:rsidR="00B03306">
        <w:rPr>
          <w:rFonts w:hint="eastAsia"/>
          <w:spacing w:val="0"/>
        </w:rPr>
        <w:t xml:space="preserve">国の法定受託事務　　　　</w:t>
      </w:r>
      <w:r w:rsidR="0008559B">
        <w:rPr>
          <w:rFonts w:hint="eastAsia"/>
          <w:spacing w:val="0"/>
        </w:rPr>
        <w:t xml:space="preserve"> </w:t>
      </w:r>
      <w:r w:rsidR="00B03306">
        <w:rPr>
          <w:rFonts w:hint="eastAsia"/>
          <w:spacing w:val="0"/>
        </w:rPr>
        <w:t>渡航事務費</w:t>
      </w:r>
      <w:r w:rsidR="00801B98">
        <w:rPr>
          <w:rFonts w:hint="eastAsia"/>
          <w:spacing w:val="0"/>
        </w:rPr>
        <w:t xml:space="preserve"> </w:t>
      </w:r>
      <w:r w:rsidR="0033001C">
        <w:rPr>
          <w:rFonts w:hint="eastAsia"/>
          <w:spacing w:val="0"/>
        </w:rPr>
        <w:t xml:space="preserve">     </w:t>
      </w:r>
      <w:r w:rsidR="008F4630">
        <w:rPr>
          <w:rFonts w:hint="eastAsia"/>
          <w:spacing w:val="0"/>
        </w:rPr>
        <w:t xml:space="preserve"> </w:t>
      </w:r>
      <w:r w:rsidR="0033001C">
        <w:rPr>
          <w:rFonts w:hint="eastAsia"/>
          <w:spacing w:val="0"/>
        </w:rPr>
        <w:t xml:space="preserve"> </w:t>
      </w:r>
      <w:r w:rsidR="008F4630">
        <w:rPr>
          <w:rFonts w:hint="eastAsia"/>
          <w:spacing w:val="0"/>
        </w:rPr>
        <w:t xml:space="preserve">  </w:t>
      </w:r>
      <w:r w:rsidR="0033001C">
        <w:rPr>
          <w:rFonts w:hint="eastAsia"/>
          <w:spacing w:val="0"/>
        </w:rPr>
        <w:t xml:space="preserve">         </w:t>
      </w:r>
      <w:r w:rsidR="0033001C" w:rsidRPr="00AC4FB8">
        <w:rPr>
          <w:rFonts w:hint="eastAsia"/>
          <w:spacing w:val="0"/>
        </w:rPr>
        <w:t xml:space="preserve"> </w:t>
      </w:r>
      <w:r w:rsidR="002E18D1" w:rsidRPr="00AC4FB8">
        <w:rPr>
          <w:rFonts w:hint="eastAsia"/>
          <w:spacing w:val="0"/>
        </w:rPr>
        <w:t>18,</w:t>
      </w:r>
      <w:r w:rsidR="00B41E63">
        <w:rPr>
          <w:rFonts w:hint="eastAsia"/>
          <w:spacing w:val="0"/>
        </w:rPr>
        <w:t>271</w:t>
      </w:r>
    </w:p>
    <w:p w:rsidR="00801B98" w:rsidRPr="00AC4FB8" w:rsidRDefault="00801B9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</w:t>
      </w:r>
      <w:r w:rsidRPr="00AC4FB8">
        <w:rPr>
          <w:rFonts w:hint="eastAsia"/>
          <w:spacing w:val="0"/>
        </w:rPr>
        <w:t xml:space="preserve">当初予算計　　</w:t>
      </w:r>
      <w:r w:rsidR="00B41E63">
        <w:rPr>
          <w:rFonts w:hint="eastAsia"/>
          <w:spacing w:val="0"/>
        </w:rPr>
        <w:t>98,406</w:t>
      </w:r>
    </w:p>
    <w:p w:rsidR="00130D1A" w:rsidRPr="00AC4FB8" w:rsidRDefault="00130D1A">
      <w:pPr>
        <w:pStyle w:val="a3"/>
        <w:rPr>
          <w:rFonts w:eastAsia="ＭＳ ゴシック"/>
          <w:b/>
          <w:bCs/>
          <w:sz w:val="24"/>
          <w:szCs w:val="24"/>
        </w:rPr>
      </w:pPr>
      <w:r>
        <w:rPr>
          <w:rFonts w:eastAsia="ＭＳ ゴシック" w:hint="eastAsia"/>
          <w:b/>
          <w:bCs/>
          <w:sz w:val="24"/>
          <w:szCs w:val="24"/>
        </w:rPr>
        <w:t>２　平成</w:t>
      </w:r>
      <w:r w:rsidRPr="00AC4FB8">
        <w:rPr>
          <w:rFonts w:eastAsia="ＭＳ ゴシック" w:hint="eastAsia"/>
          <w:b/>
          <w:bCs/>
          <w:sz w:val="24"/>
          <w:szCs w:val="24"/>
        </w:rPr>
        <w:t>２</w:t>
      </w:r>
      <w:r w:rsidR="00B41E63">
        <w:rPr>
          <w:rFonts w:eastAsia="ＭＳ ゴシック" w:hint="eastAsia"/>
          <w:b/>
          <w:bCs/>
          <w:sz w:val="24"/>
          <w:szCs w:val="24"/>
        </w:rPr>
        <w:t>９</w:t>
      </w:r>
      <w:r w:rsidRPr="00AC4FB8">
        <w:rPr>
          <w:rFonts w:eastAsia="ＭＳ ゴシック" w:hint="eastAsia"/>
          <w:b/>
          <w:bCs/>
          <w:sz w:val="24"/>
          <w:szCs w:val="24"/>
        </w:rPr>
        <w:t>年度</w:t>
      </w:r>
      <w:r w:rsidR="00346F28" w:rsidRPr="00AC4FB8">
        <w:rPr>
          <w:rFonts w:eastAsia="ＭＳ ゴシック" w:hint="eastAsia"/>
          <w:b/>
          <w:bCs/>
          <w:sz w:val="24"/>
          <w:szCs w:val="24"/>
        </w:rPr>
        <w:t>(201</w:t>
      </w:r>
      <w:r w:rsidR="00B41E63">
        <w:rPr>
          <w:rFonts w:eastAsia="ＭＳ ゴシック" w:hint="eastAsia"/>
          <w:b/>
          <w:bCs/>
          <w:sz w:val="24"/>
          <w:szCs w:val="24"/>
        </w:rPr>
        <w:t>7</w:t>
      </w:r>
      <w:r w:rsidR="007A4ED3" w:rsidRPr="00AC4FB8">
        <w:rPr>
          <w:rFonts w:eastAsia="ＭＳ ゴシック" w:hint="eastAsia"/>
          <w:b/>
          <w:bCs/>
          <w:sz w:val="24"/>
          <w:szCs w:val="24"/>
        </w:rPr>
        <w:t>)</w:t>
      </w:r>
      <w:r w:rsidR="0030758A" w:rsidRPr="00AC4FB8">
        <w:rPr>
          <w:rFonts w:eastAsia="ＭＳ ゴシック" w:hint="eastAsia"/>
          <w:b/>
          <w:bCs/>
          <w:sz w:val="24"/>
          <w:szCs w:val="24"/>
        </w:rPr>
        <w:t>施策の概要</w:t>
      </w:r>
    </w:p>
    <w:p w:rsidR="00130D1A" w:rsidRPr="00AC4FB8" w:rsidRDefault="00AD0D53">
      <w:pPr>
        <w:pStyle w:val="a3"/>
        <w:rPr>
          <w:rFonts w:ascii="ＭＳ ゴシック" w:eastAsia="ＭＳ ゴシック" w:hAnsi="ＭＳ ゴシック"/>
          <w:b/>
          <w:spacing w:val="0"/>
        </w:rPr>
      </w:pPr>
      <w:r w:rsidRPr="00AC4FB8">
        <w:rPr>
          <w:rFonts w:hint="eastAsia"/>
          <w:spacing w:val="0"/>
        </w:rPr>
        <w:t xml:space="preserve">　</w:t>
      </w:r>
      <w:r w:rsidRPr="00AC4FB8">
        <w:rPr>
          <w:rFonts w:ascii="ＭＳ ゴシック" w:eastAsia="ＭＳ ゴシック" w:hAnsi="ＭＳ ゴシック" w:hint="eastAsia"/>
          <w:b/>
          <w:spacing w:val="0"/>
        </w:rPr>
        <w:t>（１）基本方針</w:t>
      </w:r>
      <w:r w:rsidR="00801B98" w:rsidRPr="00AC4FB8">
        <w:rPr>
          <w:rFonts w:ascii="ＭＳ ゴシック" w:eastAsia="ＭＳ ゴシック" w:hAnsi="ＭＳ ゴシック" w:hint="eastAsia"/>
          <w:b/>
          <w:spacing w:val="0"/>
        </w:rPr>
        <w:t>（国際交流）</w:t>
      </w:r>
    </w:p>
    <w:p w:rsidR="00461D31" w:rsidRDefault="00130D1A">
      <w:pPr>
        <w:pStyle w:val="a3"/>
        <w:ind w:left="220" w:hangingChars="100" w:hanging="220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 w:rsidR="00B70AE7">
        <w:rPr>
          <w:rFonts w:hint="eastAsia"/>
          <w:sz w:val="22"/>
          <w:szCs w:val="22"/>
        </w:rPr>
        <w:t>海外の国や自治体との友好交流</w:t>
      </w:r>
      <w:r w:rsidR="00461D31">
        <w:rPr>
          <w:rFonts w:hint="eastAsia"/>
          <w:sz w:val="22"/>
          <w:szCs w:val="22"/>
        </w:rPr>
        <w:t>及び</w:t>
      </w:r>
      <w:r w:rsidR="00B70AE7">
        <w:rPr>
          <w:rFonts w:hint="eastAsia"/>
          <w:sz w:val="22"/>
          <w:szCs w:val="22"/>
        </w:rPr>
        <w:t>産業</w:t>
      </w:r>
      <w:r w:rsidR="00725972">
        <w:rPr>
          <w:rFonts w:hint="eastAsia"/>
          <w:sz w:val="22"/>
          <w:szCs w:val="22"/>
        </w:rPr>
        <w:t>交流をさら</w:t>
      </w:r>
      <w:r w:rsidR="00CA2C5E">
        <w:rPr>
          <w:rFonts w:hint="eastAsia"/>
          <w:sz w:val="22"/>
          <w:szCs w:val="22"/>
        </w:rPr>
        <w:t>に推進するため、上記予算体系表に基づき下</w:t>
      </w:r>
    </w:p>
    <w:p w:rsidR="00B70AE7" w:rsidRDefault="00461D31" w:rsidP="00461D31">
      <w:pPr>
        <w:pStyle w:val="a3"/>
        <w:ind w:left="218" w:hangingChars="100" w:hanging="2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A2C5E">
        <w:rPr>
          <w:rFonts w:hint="eastAsia"/>
          <w:sz w:val="22"/>
          <w:szCs w:val="22"/>
        </w:rPr>
        <w:t>記の事業に</w:t>
      </w:r>
      <w:r w:rsidR="00B70AE7">
        <w:rPr>
          <w:rFonts w:hint="eastAsia"/>
          <w:sz w:val="22"/>
          <w:szCs w:val="22"/>
        </w:rPr>
        <w:t>取り組む。</w:t>
      </w:r>
    </w:p>
    <w:p w:rsidR="00E51B3E" w:rsidRDefault="00CA2C5E" w:rsidP="00E51B3E">
      <w:pPr>
        <w:pStyle w:val="a3"/>
        <w:ind w:leftChars="100" w:left="210"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B70AE7">
        <w:rPr>
          <w:rFonts w:hint="eastAsia"/>
          <w:sz w:val="22"/>
          <w:szCs w:val="22"/>
        </w:rPr>
        <w:t xml:space="preserve">　地域国際化の推進では、</w:t>
      </w:r>
      <w:r w:rsidR="00725972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公財</w:t>
      </w:r>
      <w:r w:rsidR="00725972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高知県国際交流協会への助成を通じて在住外国人の生活支</w:t>
      </w:r>
    </w:p>
    <w:p w:rsidR="00CA2C5E" w:rsidRDefault="00E51B3E" w:rsidP="00E51B3E">
      <w:pPr>
        <w:pStyle w:val="a3"/>
        <w:ind w:leftChars="100" w:left="210"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2C5E">
        <w:rPr>
          <w:rFonts w:hint="eastAsia"/>
          <w:sz w:val="22"/>
          <w:szCs w:val="22"/>
        </w:rPr>
        <w:t>援や</w:t>
      </w:r>
      <w:r>
        <w:rPr>
          <w:rFonts w:hint="eastAsia"/>
          <w:sz w:val="22"/>
          <w:szCs w:val="22"/>
        </w:rPr>
        <w:t>、</w:t>
      </w:r>
      <w:r w:rsidR="00CA2C5E">
        <w:rPr>
          <w:rFonts w:hint="eastAsia"/>
          <w:sz w:val="22"/>
          <w:szCs w:val="22"/>
        </w:rPr>
        <w:t>国際土佐人、民間国際交流団体の育成を図る。</w:t>
      </w:r>
    </w:p>
    <w:p w:rsidR="00CA2C5E" w:rsidRDefault="00CA2C5E" w:rsidP="00CA2C5E">
      <w:pPr>
        <w:pStyle w:val="a3"/>
        <w:ind w:leftChars="100" w:left="210"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130D1A">
        <w:rPr>
          <w:rFonts w:hint="eastAsia"/>
          <w:sz w:val="22"/>
          <w:szCs w:val="22"/>
        </w:rPr>
        <w:t>外国青年（国際交流員及び外国語指導助手）招致事業を引き続き実施し、県内の中学</w:t>
      </w:r>
    </w:p>
    <w:p w:rsidR="00130D1A" w:rsidRDefault="00130D1A" w:rsidP="00CA2C5E">
      <w:pPr>
        <w:pStyle w:val="a3"/>
        <w:ind w:leftChars="100" w:left="210" w:firstLineChars="200" w:firstLine="436"/>
        <w:rPr>
          <w:spacing w:val="0"/>
        </w:rPr>
      </w:pPr>
      <w:r>
        <w:rPr>
          <w:rFonts w:hint="eastAsia"/>
          <w:sz w:val="22"/>
          <w:szCs w:val="22"/>
        </w:rPr>
        <w:t>校や高等学校での生きた英語教育の普及</w:t>
      </w:r>
      <w:r w:rsidR="00935E64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市町村における国際交流の促進を図る。</w:t>
      </w:r>
    </w:p>
    <w:p w:rsidR="00A663F5" w:rsidRDefault="00130D1A">
      <w:pPr>
        <w:pStyle w:val="a3"/>
        <w:ind w:left="220" w:hangingChars="100" w:hanging="220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 w:rsidR="00CA2C5E">
        <w:rPr>
          <w:rFonts w:hint="eastAsia"/>
          <w:sz w:val="22"/>
          <w:szCs w:val="22"/>
        </w:rPr>
        <w:t>②</w:t>
      </w:r>
      <w:r w:rsidR="00D62E1E">
        <w:rPr>
          <w:rFonts w:hint="eastAsia"/>
          <w:sz w:val="22"/>
          <w:szCs w:val="22"/>
        </w:rPr>
        <w:t xml:space="preserve">　</w:t>
      </w:r>
      <w:r w:rsidR="00A663F5">
        <w:rPr>
          <w:rFonts w:hint="eastAsia"/>
          <w:sz w:val="22"/>
          <w:szCs w:val="22"/>
        </w:rPr>
        <w:t>国際友好交流の推進では、</w:t>
      </w:r>
      <w:r>
        <w:rPr>
          <w:rFonts w:hint="eastAsia"/>
          <w:sz w:val="22"/>
          <w:szCs w:val="22"/>
        </w:rPr>
        <w:t>姉妹友好提携を行っている中国・安徽省</w:t>
      </w:r>
      <w:r w:rsidR="00346F28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フィリピン・ベンゲッ</w:t>
      </w:r>
    </w:p>
    <w:p w:rsidR="00346F28" w:rsidRPr="00AC4FB8" w:rsidRDefault="00130D1A" w:rsidP="00346F28">
      <w:pPr>
        <w:pStyle w:val="a3"/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ト州</w:t>
      </w:r>
      <w:r w:rsidR="00346F28">
        <w:rPr>
          <w:rFonts w:hint="eastAsia"/>
          <w:sz w:val="22"/>
          <w:szCs w:val="22"/>
        </w:rPr>
        <w:t>や</w:t>
      </w:r>
      <w:r>
        <w:rPr>
          <w:rFonts w:hint="eastAsia"/>
          <w:sz w:val="22"/>
          <w:szCs w:val="22"/>
        </w:rPr>
        <w:t>韓国・全羅南道</w:t>
      </w:r>
      <w:r w:rsidR="00346F28">
        <w:rPr>
          <w:rFonts w:hint="eastAsia"/>
          <w:sz w:val="22"/>
          <w:szCs w:val="22"/>
        </w:rPr>
        <w:t>と引き続き交流を深</w:t>
      </w:r>
      <w:r w:rsidR="00346F28" w:rsidRPr="00AC4FB8">
        <w:rPr>
          <w:rFonts w:hint="eastAsia"/>
          <w:sz w:val="22"/>
          <w:szCs w:val="22"/>
        </w:rPr>
        <w:t>め</w:t>
      </w:r>
      <w:r w:rsidR="00B41E63">
        <w:rPr>
          <w:rFonts w:hint="eastAsia"/>
          <w:sz w:val="22"/>
          <w:szCs w:val="22"/>
        </w:rPr>
        <w:t>る。特に、昨年１０月に姉妹交流協定を締結した</w:t>
      </w:r>
      <w:r w:rsidR="007B4A0B">
        <w:rPr>
          <w:rFonts w:hint="eastAsia"/>
          <w:sz w:val="22"/>
          <w:szCs w:val="22"/>
        </w:rPr>
        <w:t>韓国・全羅南道</w:t>
      </w:r>
      <w:r w:rsidR="00B41E63">
        <w:rPr>
          <w:rFonts w:hint="eastAsia"/>
          <w:sz w:val="22"/>
          <w:szCs w:val="22"/>
        </w:rPr>
        <w:t>については、</w:t>
      </w:r>
      <w:r w:rsidR="00DD320D">
        <w:rPr>
          <w:rFonts w:hint="eastAsia"/>
          <w:sz w:val="22"/>
          <w:szCs w:val="22"/>
        </w:rPr>
        <w:t>姉妹交流協定締結１周年記念行事を実施するほか、</w:t>
      </w:r>
      <w:r w:rsidR="00B41E63">
        <w:rPr>
          <w:rFonts w:hint="eastAsia"/>
          <w:sz w:val="22"/>
          <w:szCs w:val="22"/>
        </w:rPr>
        <w:t>１０月下旬に</w:t>
      </w:r>
      <w:r w:rsidR="007E2F63">
        <w:rPr>
          <w:rFonts w:hint="eastAsia"/>
          <w:sz w:val="22"/>
          <w:szCs w:val="22"/>
        </w:rPr>
        <w:t>全羅南道で</w:t>
      </w:r>
      <w:r w:rsidR="00B41E63">
        <w:rPr>
          <w:rFonts w:hint="eastAsia"/>
          <w:sz w:val="22"/>
          <w:szCs w:val="22"/>
        </w:rPr>
        <w:t>開催される「国際農業博覧会」に高知県ブースを出展</w:t>
      </w:r>
      <w:r w:rsidR="00DD320D">
        <w:rPr>
          <w:rFonts w:hint="eastAsia"/>
          <w:sz w:val="22"/>
          <w:szCs w:val="22"/>
        </w:rPr>
        <w:t>するなど、具体的な交流を進める。</w:t>
      </w:r>
    </w:p>
    <w:p w:rsidR="007B4A0B" w:rsidRDefault="00CA2C5E" w:rsidP="00CA2C5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③　</w:t>
      </w:r>
      <w:r w:rsidR="007B4A0B">
        <w:rPr>
          <w:rFonts w:hint="eastAsia"/>
          <w:sz w:val="22"/>
          <w:szCs w:val="22"/>
        </w:rPr>
        <w:t>産業交流の推進では、</w:t>
      </w:r>
      <w:r>
        <w:rPr>
          <w:rFonts w:hint="eastAsia"/>
          <w:sz w:val="22"/>
          <w:szCs w:val="22"/>
        </w:rPr>
        <w:t>「高知県産業振興計画」に基づき、県庁内産業部局や市町村、民間が</w:t>
      </w:r>
    </w:p>
    <w:p w:rsidR="007B4A0B" w:rsidRDefault="00CA2C5E" w:rsidP="00CA2C5E">
      <w:pPr>
        <w:pStyle w:val="a3"/>
        <w:ind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取り組む海外展開事業が効果的・効率的に進むよう</w:t>
      </w:r>
      <w:r w:rsidR="0072597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これまでの国際交流の実績やノウハウを</w:t>
      </w:r>
    </w:p>
    <w:p w:rsidR="007B4A0B" w:rsidRDefault="00CA2C5E" w:rsidP="00CA2C5E">
      <w:pPr>
        <w:pStyle w:val="a3"/>
        <w:ind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活かした産業交流の支援を充実・強化する</w:t>
      </w:r>
      <w:r w:rsidR="007B4A0B">
        <w:rPr>
          <w:rFonts w:hint="eastAsia"/>
          <w:sz w:val="22"/>
          <w:szCs w:val="22"/>
        </w:rPr>
        <w:t>とともに、新たな交流可能性を検討・整理し、関係</w:t>
      </w:r>
    </w:p>
    <w:p w:rsidR="00CA2C5E" w:rsidRPr="00CA2C5E" w:rsidRDefault="00461D31" w:rsidP="00CA2C5E">
      <w:pPr>
        <w:pStyle w:val="a3"/>
        <w:ind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の</w:t>
      </w:r>
      <w:r w:rsidR="007B4A0B">
        <w:rPr>
          <w:rFonts w:hint="eastAsia"/>
          <w:sz w:val="22"/>
          <w:szCs w:val="22"/>
        </w:rPr>
        <w:t>構築</w:t>
      </w:r>
      <w:r>
        <w:rPr>
          <w:rFonts w:hint="eastAsia"/>
          <w:sz w:val="22"/>
          <w:szCs w:val="22"/>
        </w:rPr>
        <w:t>を目指す</w:t>
      </w:r>
      <w:r w:rsidR="00CA2C5E">
        <w:rPr>
          <w:rFonts w:hint="eastAsia"/>
          <w:sz w:val="22"/>
          <w:szCs w:val="22"/>
        </w:rPr>
        <w:t>。</w:t>
      </w:r>
    </w:p>
    <w:p w:rsidR="00A663F5" w:rsidRDefault="00D62E1E" w:rsidP="00D62E1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A2C5E">
        <w:rPr>
          <w:rFonts w:hint="eastAsia"/>
          <w:sz w:val="22"/>
          <w:szCs w:val="22"/>
        </w:rPr>
        <w:t>④</w:t>
      </w:r>
      <w:r>
        <w:rPr>
          <w:rFonts w:hint="eastAsia"/>
          <w:sz w:val="22"/>
          <w:szCs w:val="22"/>
        </w:rPr>
        <w:t xml:space="preserve">　</w:t>
      </w:r>
      <w:r w:rsidR="00A663F5">
        <w:rPr>
          <w:rFonts w:hint="eastAsia"/>
          <w:sz w:val="22"/>
          <w:szCs w:val="22"/>
        </w:rPr>
        <w:t>国際協力の推進では、</w:t>
      </w:r>
      <w:r w:rsidR="00130D1A">
        <w:rPr>
          <w:rFonts w:hint="eastAsia"/>
          <w:sz w:val="22"/>
          <w:szCs w:val="22"/>
        </w:rPr>
        <w:t>海外技術研修員や海外自治体職員協力交流研修員の受</w:t>
      </w:r>
      <w:r w:rsidR="00B9044F">
        <w:rPr>
          <w:rFonts w:hint="eastAsia"/>
          <w:sz w:val="22"/>
          <w:szCs w:val="22"/>
        </w:rPr>
        <w:t>け</w:t>
      </w:r>
      <w:r w:rsidR="00130D1A">
        <w:rPr>
          <w:rFonts w:hint="eastAsia"/>
          <w:sz w:val="22"/>
          <w:szCs w:val="22"/>
        </w:rPr>
        <w:t>入れを引き続</w:t>
      </w:r>
    </w:p>
    <w:p w:rsidR="005C26C0" w:rsidRDefault="00130D1A" w:rsidP="00CA2C5E">
      <w:pPr>
        <w:pStyle w:val="a3"/>
        <w:ind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き実施し、人づくりを通じた国際協力を推進する。</w:t>
      </w:r>
    </w:p>
    <w:sectPr w:rsidR="005C26C0" w:rsidSect="00DD320D">
      <w:headerReference w:type="default" r:id="rId7"/>
      <w:footerReference w:type="default" r:id="rId8"/>
      <w:pgSz w:w="11906" w:h="16838" w:code="9"/>
      <w:pgMar w:top="1134" w:right="1134" w:bottom="1134" w:left="1021" w:header="567" w:footer="624" w:gutter="0"/>
      <w:pgNumType w:start="8"/>
      <w:cols w:space="720"/>
      <w:noEndnote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63" w:rsidRDefault="00B41E63">
      <w:r>
        <w:separator/>
      </w:r>
    </w:p>
  </w:endnote>
  <w:endnote w:type="continuationSeparator" w:id="0">
    <w:p w:rsidR="00B41E63" w:rsidRDefault="00B4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63" w:rsidRDefault="00B41E63">
    <w:pPr>
      <w:pStyle w:val="a5"/>
      <w:jc w:val="center"/>
      <w:rPr>
        <w:rFonts w:ascii="ＭＳ ゴシック" w:hAnsi="ＭＳ ゴシック"/>
        <w:sz w:val="20"/>
      </w:rPr>
    </w:pPr>
    <w:r>
      <w:rPr>
        <w:rStyle w:val="a6"/>
        <w:rFonts w:ascii="ＭＳ ゴシック" w:hAnsi="ＭＳ ゴシック" w:hint="eastAsia"/>
        <w:sz w:val="20"/>
      </w:rPr>
      <w:t>-1-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63" w:rsidRDefault="00B41E63">
      <w:r>
        <w:separator/>
      </w:r>
    </w:p>
  </w:footnote>
  <w:footnote w:type="continuationSeparator" w:id="0">
    <w:p w:rsidR="00B41E63" w:rsidRDefault="00B41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63" w:rsidRPr="008252E0" w:rsidRDefault="00B41E63" w:rsidP="008252E0">
    <w:pPr>
      <w:pStyle w:val="a4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313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E52"/>
    <w:rsid w:val="00061FFD"/>
    <w:rsid w:val="0007144E"/>
    <w:rsid w:val="0008559B"/>
    <w:rsid w:val="000C1044"/>
    <w:rsid w:val="000D5057"/>
    <w:rsid w:val="000F7BE2"/>
    <w:rsid w:val="00130D1A"/>
    <w:rsid w:val="00161AC0"/>
    <w:rsid w:val="001640FF"/>
    <w:rsid w:val="00171788"/>
    <w:rsid w:val="0017491C"/>
    <w:rsid w:val="00195626"/>
    <w:rsid w:val="00195B37"/>
    <w:rsid w:val="001D4317"/>
    <w:rsid w:val="0025350E"/>
    <w:rsid w:val="00264F94"/>
    <w:rsid w:val="00271793"/>
    <w:rsid w:val="00274988"/>
    <w:rsid w:val="00277DC2"/>
    <w:rsid w:val="00296CCE"/>
    <w:rsid w:val="002B0BA3"/>
    <w:rsid w:val="002C29E2"/>
    <w:rsid w:val="002E18D1"/>
    <w:rsid w:val="00301520"/>
    <w:rsid w:val="0030758A"/>
    <w:rsid w:val="0033001C"/>
    <w:rsid w:val="00337C60"/>
    <w:rsid w:val="00344000"/>
    <w:rsid w:val="00346F28"/>
    <w:rsid w:val="0036362B"/>
    <w:rsid w:val="003B4C81"/>
    <w:rsid w:val="003C3CC4"/>
    <w:rsid w:val="003C42BE"/>
    <w:rsid w:val="003D6357"/>
    <w:rsid w:val="003E60B2"/>
    <w:rsid w:val="00426D77"/>
    <w:rsid w:val="00431AF3"/>
    <w:rsid w:val="00442DDF"/>
    <w:rsid w:val="00461D31"/>
    <w:rsid w:val="00492004"/>
    <w:rsid w:val="004B42D7"/>
    <w:rsid w:val="0050652B"/>
    <w:rsid w:val="005068E0"/>
    <w:rsid w:val="005174EA"/>
    <w:rsid w:val="005867AE"/>
    <w:rsid w:val="005C26C0"/>
    <w:rsid w:val="005D0F96"/>
    <w:rsid w:val="005E2CD4"/>
    <w:rsid w:val="005E3810"/>
    <w:rsid w:val="005F35B7"/>
    <w:rsid w:val="006015B9"/>
    <w:rsid w:val="00647A32"/>
    <w:rsid w:val="00671FF3"/>
    <w:rsid w:val="00677C70"/>
    <w:rsid w:val="006A2C02"/>
    <w:rsid w:val="006A3106"/>
    <w:rsid w:val="006B39B1"/>
    <w:rsid w:val="006C717C"/>
    <w:rsid w:val="006D787C"/>
    <w:rsid w:val="006E2838"/>
    <w:rsid w:val="00725972"/>
    <w:rsid w:val="0076031A"/>
    <w:rsid w:val="007A4ED3"/>
    <w:rsid w:val="007B4A0B"/>
    <w:rsid w:val="007D1015"/>
    <w:rsid w:val="007D1923"/>
    <w:rsid w:val="007D3F37"/>
    <w:rsid w:val="007E2410"/>
    <w:rsid w:val="007E2F63"/>
    <w:rsid w:val="007E395C"/>
    <w:rsid w:val="007E63B2"/>
    <w:rsid w:val="00801B98"/>
    <w:rsid w:val="008252E0"/>
    <w:rsid w:val="008431CA"/>
    <w:rsid w:val="00875295"/>
    <w:rsid w:val="0089732C"/>
    <w:rsid w:val="008B2002"/>
    <w:rsid w:val="008B5E70"/>
    <w:rsid w:val="008D0AF6"/>
    <w:rsid w:val="008E49B6"/>
    <w:rsid w:val="008E5BDB"/>
    <w:rsid w:val="008F4630"/>
    <w:rsid w:val="009041B9"/>
    <w:rsid w:val="00923F62"/>
    <w:rsid w:val="00935E64"/>
    <w:rsid w:val="0093770D"/>
    <w:rsid w:val="009B2F09"/>
    <w:rsid w:val="009B4F3F"/>
    <w:rsid w:val="009D3BA7"/>
    <w:rsid w:val="00A55106"/>
    <w:rsid w:val="00A663F5"/>
    <w:rsid w:val="00A703A8"/>
    <w:rsid w:val="00A96089"/>
    <w:rsid w:val="00AA3FC0"/>
    <w:rsid w:val="00AA5B21"/>
    <w:rsid w:val="00AC4FB8"/>
    <w:rsid w:val="00AD0D53"/>
    <w:rsid w:val="00AD0E52"/>
    <w:rsid w:val="00AF35B0"/>
    <w:rsid w:val="00B01EFD"/>
    <w:rsid w:val="00B03306"/>
    <w:rsid w:val="00B35FA3"/>
    <w:rsid w:val="00B41E63"/>
    <w:rsid w:val="00B70AE7"/>
    <w:rsid w:val="00B9044F"/>
    <w:rsid w:val="00B91087"/>
    <w:rsid w:val="00B94DDC"/>
    <w:rsid w:val="00BA032C"/>
    <w:rsid w:val="00BB3900"/>
    <w:rsid w:val="00BF3DB3"/>
    <w:rsid w:val="00C05F6A"/>
    <w:rsid w:val="00C0670B"/>
    <w:rsid w:val="00C07C8A"/>
    <w:rsid w:val="00C23666"/>
    <w:rsid w:val="00C24243"/>
    <w:rsid w:val="00C37779"/>
    <w:rsid w:val="00C435DE"/>
    <w:rsid w:val="00C456BD"/>
    <w:rsid w:val="00C50145"/>
    <w:rsid w:val="00C95704"/>
    <w:rsid w:val="00CA2C5E"/>
    <w:rsid w:val="00CB4EBE"/>
    <w:rsid w:val="00D057C0"/>
    <w:rsid w:val="00D23F19"/>
    <w:rsid w:val="00D62E1E"/>
    <w:rsid w:val="00D95193"/>
    <w:rsid w:val="00DA2B2B"/>
    <w:rsid w:val="00DA4387"/>
    <w:rsid w:val="00DA717E"/>
    <w:rsid w:val="00DC08F8"/>
    <w:rsid w:val="00DC3458"/>
    <w:rsid w:val="00DD1EBB"/>
    <w:rsid w:val="00DD320D"/>
    <w:rsid w:val="00DE5508"/>
    <w:rsid w:val="00E223D6"/>
    <w:rsid w:val="00E51B3E"/>
    <w:rsid w:val="00E634B5"/>
    <w:rsid w:val="00E869C6"/>
    <w:rsid w:val="00E96030"/>
    <w:rsid w:val="00EA326C"/>
    <w:rsid w:val="00EC4FDB"/>
    <w:rsid w:val="00EE0C80"/>
    <w:rsid w:val="00F12C54"/>
    <w:rsid w:val="00F24B63"/>
    <w:rsid w:val="00F3721A"/>
    <w:rsid w:val="00F67590"/>
    <w:rsid w:val="00F91B71"/>
    <w:rsid w:val="00F94402"/>
    <w:rsid w:val="00FA2B9D"/>
    <w:rsid w:val="00FA6D12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E63B2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7E63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3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63B2"/>
  </w:style>
  <w:style w:type="paragraph" w:styleId="a7">
    <w:name w:val="Balloon Text"/>
    <w:basedOn w:val="a"/>
    <w:link w:val="a8"/>
    <w:uiPriority w:val="99"/>
    <w:semiHidden/>
    <w:unhideWhenUsed/>
    <w:rsid w:val="00A5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1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3024-687E-4824-949D-B9371E6E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高知県</dc:creator>
  <cp:lastModifiedBy>user</cp:lastModifiedBy>
  <cp:revision>3</cp:revision>
  <cp:lastPrinted>2014-02-04T00:44:00Z</cp:lastPrinted>
  <dcterms:created xsi:type="dcterms:W3CDTF">2017-06-19T06:34:00Z</dcterms:created>
  <dcterms:modified xsi:type="dcterms:W3CDTF">2017-06-19T06:57:00Z</dcterms:modified>
</cp:coreProperties>
</file>